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375" w:rsidRDefault="00C66375"/>
    <w:p w:rsidR="00004797" w:rsidRDefault="00004797"/>
    <w:p w:rsidR="00004797" w:rsidRDefault="00004797" w:rsidP="00004797">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ТИПОВОЙ ДОГОВОР</w:t>
      </w:r>
    </w:p>
    <w:p w:rsidR="00004797" w:rsidRDefault="00004797" w:rsidP="00004797">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холодного водоснабжения</w:t>
      </w:r>
    </w:p>
    <w:p w:rsidR="00004797" w:rsidRDefault="00004797" w:rsidP="00004797">
      <w:pPr>
        <w:autoSpaceDE w:val="0"/>
        <w:autoSpaceDN w:val="0"/>
        <w:adjustRightInd w:val="0"/>
        <w:spacing w:after="0" w:line="240" w:lineRule="auto"/>
        <w:jc w:val="center"/>
        <w:outlineLvl w:val="0"/>
        <w:rPr>
          <w:rFonts w:ascii="Times New Roman" w:hAnsi="Times New Roman" w:cs="Times New Roman"/>
          <w:sz w:val="20"/>
          <w:szCs w:val="20"/>
        </w:rPr>
      </w:pPr>
    </w:p>
    <w:p w:rsidR="00004797" w:rsidRDefault="00004797" w:rsidP="00004797">
      <w:pPr>
        <w:pStyle w:val="ConsPlusNonformat"/>
        <w:jc w:val="both"/>
        <w:rPr>
          <w:sz w:val="18"/>
          <w:szCs w:val="18"/>
        </w:rPr>
      </w:pPr>
      <w:r>
        <w:rPr>
          <w:sz w:val="18"/>
          <w:szCs w:val="18"/>
        </w:rPr>
        <w:t>_______________________________                    "__" ___________ 20__ г.</w:t>
      </w:r>
    </w:p>
    <w:p w:rsidR="00004797" w:rsidRDefault="00004797" w:rsidP="00004797">
      <w:pPr>
        <w:pStyle w:val="ConsPlusNonformat"/>
        <w:jc w:val="both"/>
        <w:rPr>
          <w:sz w:val="18"/>
          <w:szCs w:val="18"/>
        </w:rPr>
      </w:pPr>
      <w:r>
        <w:rPr>
          <w:sz w:val="18"/>
          <w:szCs w:val="18"/>
        </w:rPr>
        <w:t xml:space="preserve">  (место заключения договора)</w:t>
      </w:r>
    </w:p>
    <w:p w:rsidR="00004797" w:rsidRDefault="00004797" w:rsidP="00004797">
      <w:pPr>
        <w:pStyle w:val="ConsPlusNonformat"/>
        <w:jc w:val="both"/>
        <w:rPr>
          <w:sz w:val="18"/>
          <w:szCs w:val="18"/>
        </w:rPr>
      </w:pPr>
    </w:p>
    <w:p w:rsidR="00004797" w:rsidRDefault="00004797" w:rsidP="00004797">
      <w:pPr>
        <w:pStyle w:val="ConsPlusNonformat"/>
        <w:jc w:val="both"/>
        <w:rPr>
          <w:sz w:val="18"/>
          <w:szCs w:val="18"/>
        </w:rPr>
      </w:pPr>
      <w:r>
        <w:rPr>
          <w:sz w:val="18"/>
          <w:szCs w:val="18"/>
        </w:rPr>
        <w:t>__________________________________________________________________________,</w:t>
      </w:r>
    </w:p>
    <w:p w:rsidR="00004797" w:rsidRDefault="00004797" w:rsidP="00004797">
      <w:pPr>
        <w:pStyle w:val="ConsPlusNonformat"/>
        <w:jc w:val="both"/>
        <w:rPr>
          <w:sz w:val="18"/>
          <w:szCs w:val="18"/>
        </w:rPr>
      </w:pPr>
      <w:r>
        <w:rPr>
          <w:sz w:val="18"/>
          <w:szCs w:val="18"/>
        </w:rPr>
        <w:t xml:space="preserve">                        (наименование организации)</w:t>
      </w:r>
    </w:p>
    <w:p w:rsidR="00004797" w:rsidRDefault="00004797" w:rsidP="00004797">
      <w:pPr>
        <w:pStyle w:val="ConsPlusNonformat"/>
        <w:jc w:val="both"/>
        <w:rPr>
          <w:sz w:val="18"/>
          <w:szCs w:val="18"/>
        </w:rPr>
      </w:pPr>
      <w:proofErr w:type="gramStart"/>
      <w:r>
        <w:rPr>
          <w:sz w:val="18"/>
          <w:szCs w:val="18"/>
        </w:rPr>
        <w:t>именуемое</w:t>
      </w:r>
      <w:proofErr w:type="gramEnd"/>
      <w:r>
        <w:rPr>
          <w:sz w:val="18"/>
          <w:szCs w:val="18"/>
        </w:rPr>
        <w:t xml:space="preserve">    в    дальнейшем   организацией   водопроводно-канализационного</w:t>
      </w:r>
    </w:p>
    <w:p w:rsidR="00004797" w:rsidRDefault="00004797" w:rsidP="00004797">
      <w:pPr>
        <w:pStyle w:val="ConsPlusNonformat"/>
        <w:jc w:val="both"/>
        <w:rPr>
          <w:sz w:val="18"/>
          <w:szCs w:val="18"/>
        </w:rPr>
      </w:pPr>
      <w:r>
        <w:rPr>
          <w:sz w:val="18"/>
          <w:szCs w:val="18"/>
        </w:rPr>
        <w:t>хозяйства, в лице ________________________________________________________,</w:t>
      </w:r>
    </w:p>
    <w:p w:rsidR="00004797" w:rsidRDefault="00004797" w:rsidP="00004797">
      <w:pPr>
        <w:pStyle w:val="ConsPlusNonformat"/>
        <w:jc w:val="both"/>
        <w:rPr>
          <w:sz w:val="18"/>
          <w:szCs w:val="18"/>
        </w:rPr>
      </w:pPr>
      <w:r>
        <w:rPr>
          <w:sz w:val="18"/>
          <w:szCs w:val="18"/>
        </w:rPr>
        <w:t xml:space="preserve">                      (наименование должности, фамилия, имя, отчество)</w:t>
      </w:r>
    </w:p>
    <w:p w:rsidR="00004797" w:rsidRDefault="00004797" w:rsidP="00004797">
      <w:pPr>
        <w:pStyle w:val="ConsPlusNonformat"/>
        <w:jc w:val="both"/>
        <w:rPr>
          <w:sz w:val="18"/>
          <w:szCs w:val="18"/>
        </w:rPr>
      </w:pPr>
      <w:proofErr w:type="gramStart"/>
      <w:r>
        <w:rPr>
          <w:sz w:val="18"/>
          <w:szCs w:val="18"/>
        </w:rPr>
        <w:t>действующего</w:t>
      </w:r>
      <w:proofErr w:type="gramEnd"/>
      <w:r>
        <w:rPr>
          <w:sz w:val="18"/>
          <w:szCs w:val="18"/>
        </w:rPr>
        <w:t xml:space="preserve"> на основании ________________________________________________,</w:t>
      </w:r>
    </w:p>
    <w:p w:rsidR="00004797" w:rsidRDefault="00004797" w:rsidP="00004797">
      <w:pPr>
        <w:pStyle w:val="ConsPlusNonformat"/>
        <w:jc w:val="both"/>
        <w:rPr>
          <w:sz w:val="18"/>
          <w:szCs w:val="18"/>
        </w:rPr>
      </w:pPr>
      <w:r>
        <w:rPr>
          <w:sz w:val="18"/>
          <w:szCs w:val="18"/>
        </w:rPr>
        <w:t xml:space="preserve">                             </w:t>
      </w:r>
      <w:proofErr w:type="gramStart"/>
      <w:r>
        <w:rPr>
          <w:sz w:val="18"/>
          <w:szCs w:val="18"/>
        </w:rPr>
        <w:t>(положение, устав, доверенность - указать</w:t>
      </w:r>
      <w:proofErr w:type="gramEnd"/>
    </w:p>
    <w:p w:rsidR="00004797" w:rsidRDefault="00004797" w:rsidP="00004797">
      <w:pPr>
        <w:pStyle w:val="ConsPlusNonformat"/>
        <w:jc w:val="both"/>
        <w:rPr>
          <w:sz w:val="18"/>
          <w:szCs w:val="18"/>
        </w:rPr>
      </w:pPr>
      <w:r>
        <w:rPr>
          <w:sz w:val="18"/>
          <w:szCs w:val="18"/>
        </w:rPr>
        <w:t xml:space="preserve">                                               нужное)</w:t>
      </w:r>
    </w:p>
    <w:p w:rsidR="00004797" w:rsidRDefault="00004797" w:rsidP="00004797">
      <w:pPr>
        <w:pStyle w:val="ConsPlusNonformat"/>
        <w:jc w:val="both"/>
        <w:rPr>
          <w:sz w:val="18"/>
          <w:szCs w:val="18"/>
        </w:rPr>
      </w:pPr>
      <w:r>
        <w:rPr>
          <w:sz w:val="18"/>
          <w:szCs w:val="18"/>
        </w:rPr>
        <w:t>с одной стороны, и _______________________________________________________,</w:t>
      </w:r>
    </w:p>
    <w:p w:rsidR="00004797" w:rsidRDefault="00004797" w:rsidP="00004797">
      <w:pPr>
        <w:pStyle w:val="ConsPlusNonformat"/>
        <w:jc w:val="both"/>
        <w:rPr>
          <w:sz w:val="18"/>
          <w:szCs w:val="18"/>
        </w:rPr>
      </w:pPr>
      <w:r>
        <w:rPr>
          <w:sz w:val="18"/>
          <w:szCs w:val="18"/>
        </w:rPr>
        <w:t xml:space="preserve">                                  (наименование организации)</w:t>
      </w:r>
    </w:p>
    <w:p w:rsidR="00004797" w:rsidRDefault="00004797" w:rsidP="00004797">
      <w:pPr>
        <w:pStyle w:val="ConsPlusNonformat"/>
        <w:jc w:val="both"/>
        <w:rPr>
          <w:sz w:val="18"/>
          <w:szCs w:val="18"/>
        </w:rPr>
      </w:pPr>
      <w:proofErr w:type="gramStart"/>
      <w:r>
        <w:rPr>
          <w:sz w:val="18"/>
          <w:szCs w:val="18"/>
        </w:rPr>
        <w:t>именуемое</w:t>
      </w:r>
      <w:proofErr w:type="gramEnd"/>
      <w:r>
        <w:rPr>
          <w:sz w:val="18"/>
          <w:szCs w:val="18"/>
        </w:rPr>
        <w:t xml:space="preserve"> в дальнейшем абонентом, в лице __________________________________</w:t>
      </w:r>
    </w:p>
    <w:p w:rsidR="00004797" w:rsidRDefault="00004797" w:rsidP="00004797">
      <w:pPr>
        <w:pStyle w:val="ConsPlusNonformat"/>
        <w:jc w:val="both"/>
        <w:rPr>
          <w:sz w:val="18"/>
          <w:szCs w:val="18"/>
        </w:rPr>
      </w:pPr>
      <w:r>
        <w:rPr>
          <w:sz w:val="18"/>
          <w:szCs w:val="18"/>
        </w:rPr>
        <w:t>__________________________________________________________________________,</w:t>
      </w:r>
    </w:p>
    <w:p w:rsidR="00004797" w:rsidRDefault="00004797" w:rsidP="00004797">
      <w:pPr>
        <w:pStyle w:val="ConsPlusNonformat"/>
        <w:jc w:val="both"/>
        <w:rPr>
          <w:sz w:val="18"/>
          <w:szCs w:val="18"/>
        </w:rPr>
      </w:pPr>
      <w:r>
        <w:rPr>
          <w:sz w:val="18"/>
          <w:szCs w:val="18"/>
        </w:rPr>
        <w:t xml:space="preserve"> </w:t>
      </w:r>
      <w:proofErr w:type="gramStart"/>
      <w:r>
        <w:rPr>
          <w:sz w:val="18"/>
          <w:szCs w:val="18"/>
        </w:rPr>
        <w:t>(фамилия, имя, отчество, паспортные данные - в случае заключения договора</w:t>
      </w:r>
      <w:proofErr w:type="gramEnd"/>
    </w:p>
    <w:p w:rsidR="00004797" w:rsidRDefault="00004797" w:rsidP="00004797">
      <w:pPr>
        <w:pStyle w:val="ConsPlusNonformat"/>
        <w:jc w:val="both"/>
        <w:rPr>
          <w:sz w:val="18"/>
          <w:szCs w:val="18"/>
        </w:rPr>
      </w:pPr>
      <w:r>
        <w:rPr>
          <w:sz w:val="18"/>
          <w:szCs w:val="18"/>
        </w:rPr>
        <w:t xml:space="preserve">  со стороны абонента физическим лицом, наименование должности, фамилия,</w:t>
      </w:r>
    </w:p>
    <w:p w:rsidR="00004797" w:rsidRDefault="00004797" w:rsidP="00004797">
      <w:pPr>
        <w:pStyle w:val="ConsPlusNonformat"/>
        <w:jc w:val="both"/>
        <w:rPr>
          <w:sz w:val="18"/>
          <w:szCs w:val="18"/>
        </w:rPr>
      </w:pPr>
      <w:r>
        <w:rPr>
          <w:sz w:val="18"/>
          <w:szCs w:val="18"/>
        </w:rPr>
        <w:t xml:space="preserve">     имя, отчество - в случае заключения договора со стороны абонента</w:t>
      </w:r>
    </w:p>
    <w:p w:rsidR="00004797" w:rsidRDefault="00004797" w:rsidP="00004797">
      <w:pPr>
        <w:pStyle w:val="ConsPlusNonformat"/>
        <w:jc w:val="both"/>
        <w:rPr>
          <w:sz w:val="18"/>
          <w:szCs w:val="18"/>
        </w:rPr>
      </w:pPr>
      <w:r>
        <w:rPr>
          <w:sz w:val="18"/>
          <w:szCs w:val="18"/>
        </w:rPr>
        <w:t xml:space="preserve">                            юридическим лицом)</w:t>
      </w:r>
    </w:p>
    <w:p w:rsidR="00004797" w:rsidRDefault="00004797" w:rsidP="00004797">
      <w:pPr>
        <w:pStyle w:val="ConsPlusNonformat"/>
        <w:jc w:val="both"/>
        <w:rPr>
          <w:sz w:val="18"/>
          <w:szCs w:val="18"/>
        </w:rPr>
      </w:pPr>
      <w:proofErr w:type="gramStart"/>
      <w:r>
        <w:rPr>
          <w:sz w:val="18"/>
          <w:szCs w:val="18"/>
        </w:rPr>
        <w:t>действующего</w:t>
      </w:r>
      <w:proofErr w:type="gramEnd"/>
      <w:r>
        <w:rPr>
          <w:sz w:val="18"/>
          <w:szCs w:val="18"/>
        </w:rPr>
        <w:t xml:space="preserve"> на основании ________________________________________________,</w:t>
      </w:r>
    </w:p>
    <w:p w:rsidR="00004797" w:rsidRDefault="00004797" w:rsidP="00004797">
      <w:pPr>
        <w:pStyle w:val="ConsPlusNonformat"/>
        <w:jc w:val="both"/>
        <w:rPr>
          <w:sz w:val="18"/>
          <w:szCs w:val="18"/>
        </w:rPr>
      </w:pPr>
      <w:r>
        <w:rPr>
          <w:sz w:val="18"/>
          <w:szCs w:val="18"/>
        </w:rPr>
        <w:t xml:space="preserve">                              </w:t>
      </w:r>
      <w:proofErr w:type="gramStart"/>
      <w:r>
        <w:rPr>
          <w:sz w:val="18"/>
          <w:szCs w:val="18"/>
        </w:rPr>
        <w:t>(положение, устав, доверенность - указать</w:t>
      </w:r>
      <w:proofErr w:type="gramEnd"/>
    </w:p>
    <w:p w:rsidR="00004797" w:rsidRDefault="00004797" w:rsidP="00004797">
      <w:pPr>
        <w:pStyle w:val="ConsPlusNonformat"/>
        <w:jc w:val="both"/>
        <w:rPr>
          <w:sz w:val="18"/>
          <w:szCs w:val="18"/>
        </w:rPr>
      </w:pPr>
      <w:r>
        <w:rPr>
          <w:sz w:val="18"/>
          <w:szCs w:val="18"/>
        </w:rPr>
        <w:t xml:space="preserve">                           </w:t>
      </w:r>
      <w:proofErr w:type="gramStart"/>
      <w:r>
        <w:rPr>
          <w:sz w:val="18"/>
          <w:szCs w:val="18"/>
        </w:rPr>
        <w:t>нужное</w:t>
      </w:r>
      <w:proofErr w:type="gramEnd"/>
      <w:r>
        <w:rPr>
          <w:sz w:val="18"/>
          <w:szCs w:val="18"/>
        </w:rPr>
        <w:t xml:space="preserve"> в случае заключения договора со стороны</w:t>
      </w:r>
    </w:p>
    <w:p w:rsidR="00004797" w:rsidRDefault="00004797" w:rsidP="00004797">
      <w:pPr>
        <w:pStyle w:val="ConsPlusNonformat"/>
        <w:jc w:val="both"/>
        <w:rPr>
          <w:sz w:val="18"/>
          <w:szCs w:val="18"/>
        </w:rPr>
      </w:pPr>
      <w:r>
        <w:rPr>
          <w:sz w:val="18"/>
          <w:szCs w:val="18"/>
        </w:rPr>
        <w:t xml:space="preserve">                                     абонента юридическим лицом)</w:t>
      </w:r>
    </w:p>
    <w:p w:rsidR="00004797" w:rsidRDefault="00004797" w:rsidP="00004797">
      <w:pPr>
        <w:pStyle w:val="ConsPlusNonformat"/>
        <w:jc w:val="both"/>
        <w:rPr>
          <w:sz w:val="18"/>
          <w:szCs w:val="18"/>
        </w:rPr>
      </w:pPr>
      <w:r>
        <w:rPr>
          <w:sz w:val="18"/>
          <w:szCs w:val="18"/>
        </w:rPr>
        <w:t xml:space="preserve">с другой стороны,  именуемые  в  дальнейшем  сторонами, заключили </w:t>
      </w:r>
      <w:proofErr w:type="gramStart"/>
      <w:r>
        <w:rPr>
          <w:sz w:val="18"/>
          <w:szCs w:val="18"/>
        </w:rPr>
        <w:t>настоящий</w:t>
      </w:r>
      <w:proofErr w:type="gramEnd"/>
    </w:p>
    <w:p w:rsidR="00004797" w:rsidRDefault="00004797" w:rsidP="00004797">
      <w:pPr>
        <w:pStyle w:val="ConsPlusNonformat"/>
        <w:jc w:val="both"/>
        <w:rPr>
          <w:sz w:val="18"/>
          <w:szCs w:val="18"/>
        </w:rPr>
      </w:pPr>
      <w:r>
        <w:rPr>
          <w:sz w:val="18"/>
          <w:szCs w:val="18"/>
        </w:rPr>
        <w:t>договор о нижеследующем:</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p>
    <w:p w:rsidR="00004797" w:rsidRDefault="00004797" w:rsidP="00004797">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I. Предмет договора</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1. По настоящему договору 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w:t>
      </w:r>
    </w:p>
    <w:p w:rsidR="00004797" w:rsidRDefault="00004797" w:rsidP="00004797">
      <w:pPr>
        <w:pStyle w:val="ConsPlusNonformat"/>
        <w:jc w:val="both"/>
      </w:pPr>
      <w:r>
        <w:t xml:space="preserve">    холодную (питьевую) воду __________________________;</w:t>
      </w:r>
    </w:p>
    <w:p w:rsidR="00004797" w:rsidRDefault="00004797" w:rsidP="00004797">
      <w:pPr>
        <w:pStyle w:val="ConsPlusNonformat"/>
        <w:jc w:val="both"/>
      </w:pPr>
      <w:r>
        <w:t xml:space="preserve">                             (да, нет - указать нужное)</w:t>
      </w:r>
    </w:p>
    <w:p w:rsidR="00004797" w:rsidRDefault="00004797" w:rsidP="00004797">
      <w:pPr>
        <w:pStyle w:val="ConsPlusNonformat"/>
        <w:jc w:val="both"/>
      </w:pPr>
      <w:r>
        <w:t xml:space="preserve">    холодную (техническую) воду __________________________.</w:t>
      </w:r>
    </w:p>
    <w:p w:rsidR="00004797" w:rsidRDefault="00004797" w:rsidP="00004797">
      <w:pPr>
        <w:pStyle w:val="ConsPlusNonformat"/>
        <w:jc w:val="both"/>
      </w:pPr>
      <w:r>
        <w:t xml:space="preserve">                                (да, нет - указать нужное)</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Абонент обязуется оплачивать принятую холодную (питьевую) воду, холодную (техническую) воду (далее - холодная вода) установленного качества в объеме, определенном настоящим договором, и соблюдать предусмотренный настоящим договором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2. Граница балансовой принадлежности водопроводных сетей абонента и организации водопроводно-канализационного хозяйства определяется в акте о разграничении балансовой принадлежности согласно </w:t>
      </w:r>
      <w:hyperlink w:anchor="Par252" w:history="1">
        <w:r>
          <w:rPr>
            <w:rFonts w:ascii="Times New Roman" w:hAnsi="Times New Roman" w:cs="Times New Roman"/>
            <w:color w:val="0000FF"/>
            <w:sz w:val="20"/>
            <w:szCs w:val="20"/>
          </w:rPr>
          <w:t>приложению N 1</w:t>
        </w:r>
      </w:hyperlink>
      <w:r>
        <w:rPr>
          <w:rFonts w:ascii="Times New Roman" w:hAnsi="Times New Roman" w:cs="Times New Roman"/>
          <w:sz w:val="20"/>
          <w:szCs w:val="20"/>
        </w:rPr>
        <w:t>.</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3. Граница эксплуатационной ответственности по водопроводным сетям абонента и организации водопроводно-канализационного хозяйства определяется в акте о разграничении эксплуатационной ответственности согласно </w:t>
      </w:r>
      <w:hyperlink w:anchor="Par294" w:history="1">
        <w:r>
          <w:rPr>
            <w:rFonts w:ascii="Times New Roman" w:hAnsi="Times New Roman" w:cs="Times New Roman"/>
            <w:color w:val="0000FF"/>
            <w:sz w:val="20"/>
            <w:szCs w:val="20"/>
          </w:rPr>
          <w:t>приложению N 2</w:t>
        </w:r>
      </w:hyperlink>
      <w:r>
        <w:rPr>
          <w:rFonts w:ascii="Times New Roman" w:hAnsi="Times New Roman" w:cs="Times New Roman"/>
          <w:sz w:val="20"/>
          <w:szCs w:val="20"/>
        </w:rPr>
        <w:t>.</w:t>
      </w:r>
    </w:p>
    <w:p w:rsidR="00004797" w:rsidRDefault="00004797" w:rsidP="00004797">
      <w:pPr>
        <w:pStyle w:val="ConsPlusNonformat"/>
        <w:jc w:val="both"/>
        <w:rPr>
          <w:sz w:val="18"/>
          <w:szCs w:val="18"/>
        </w:rPr>
      </w:pPr>
      <w:r>
        <w:rPr>
          <w:sz w:val="18"/>
          <w:szCs w:val="18"/>
        </w:rPr>
        <w:t xml:space="preserve">    Местом   исполнения   обязательств   по  настоящему  договору  является</w:t>
      </w:r>
    </w:p>
    <w:p w:rsidR="00004797" w:rsidRDefault="00004797" w:rsidP="00004797">
      <w:pPr>
        <w:pStyle w:val="ConsPlusNonformat"/>
        <w:jc w:val="both"/>
        <w:rPr>
          <w:sz w:val="18"/>
          <w:szCs w:val="18"/>
        </w:rPr>
      </w:pPr>
      <w:r>
        <w:rPr>
          <w:sz w:val="18"/>
          <w:szCs w:val="18"/>
        </w:rPr>
        <w:t>__________________________________________________________________________.</w:t>
      </w:r>
    </w:p>
    <w:p w:rsidR="00004797" w:rsidRDefault="00004797" w:rsidP="00004797">
      <w:pPr>
        <w:pStyle w:val="ConsPlusNonformat"/>
        <w:jc w:val="both"/>
        <w:rPr>
          <w:sz w:val="18"/>
          <w:szCs w:val="18"/>
        </w:rPr>
      </w:pPr>
      <w:r>
        <w:rPr>
          <w:sz w:val="18"/>
          <w:szCs w:val="18"/>
        </w:rPr>
        <w:t xml:space="preserve">                              (указать место)</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p>
    <w:p w:rsidR="00004797" w:rsidRDefault="00004797" w:rsidP="00004797">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II. Сроки и режим подачи (потребления) холодной воды</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4. Датой начала подачи (потребления) холодной воды является "__" _________ 20__ г.</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5. Режим подачи (потребления) холодной воды (гарантированный объем подачи воды (в том числе на нужды пожаротушения), гарантированный уровень давления холодной воды в централизованной системе водоснабжения в месте присоединения) определяется согласно </w:t>
      </w:r>
      <w:hyperlink w:anchor="Par337" w:history="1">
        <w:r>
          <w:rPr>
            <w:rFonts w:ascii="Times New Roman" w:hAnsi="Times New Roman" w:cs="Times New Roman"/>
            <w:color w:val="0000FF"/>
            <w:sz w:val="20"/>
            <w:szCs w:val="20"/>
          </w:rPr>
          <w:t>приложению N 3</w:t>
        </w:r>
      </w:hyperlink>
      <w:r>
        <w:rPr>
          <w:rFonts w:ascii="Times New Roman" w:hAnsi="Times New Roman" w:cs="Times New Roman"/>
          <w:sz w:val="20"/>
          <w:szCs w:val="20"/>
        </w:rPr>
        <w:t xml:space="preserve"> в соответствии с условиями подключения (технологического присоединения) к централизованной системе холодного водоснабжения.</w:t>
      </w:r>
    </w:p>
    <w:p w:rsidR="00004797" w:rsidRDefault="00004797" w:rsidP="00004797">
      <w:pPr>
        <w:autoSpaceDE w:val="0"/>
        <w:autoSpaceDN w:val="0"/>
        <w:adjustRightInd w:val="0"/>
        <w:spacing w:after="0" w:line="240" w:lineRule="auto"/>
        <w:jc w:val="center"/>
        <w:rPr>
          <w:rFonts w:ascii="Times New Roman" w:hAnsi="Times New Roman" w:cs="Times New Roman"/>
          <w:sz w:val="20"/>
          <w:szCs w:val="20"/>
        </w:rPr>
      </w:pPr>
    </w:p>
    <w:p w:rsidR="00004797" w:rsidRDefault="00004797" w:rsidP="00004797">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III. Сроки и порядок оплаты по договору</w:t>
      </w:r>
    </w:p>
    <w:p w:rsidR="00004797" w:rsidRDefault="00004797" w:rsidP="00004797">
      <w:pPr>
        <w:autoSpaceDE w:val="0"/>
        <w:autoSpaceDN w:val="0"/>
        <w:adjustRightInd w:val="0"/>
        <w:spacing w:after="0" w:line="240" w:lineRule="auto"/>
        <w:jc w:val="center"/>
        <w:rPr>
          <w:rFonts w:ascii="Times New Roman" w:hAnsi="Times New Roman" w:cs="Times New Roman"/>
          <w:sz w:val="20"/>
          <w:szCs w:val="20"/>
        </w:rPr>
      </w:pP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6. Оплата по настоящему договору осуществляется абонентом по тарифам на питьевую воду (питьевое водоснабжение) и (или) тарифам на техническую воду, устанавливаемым в порядке, определенном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w:t>
      </w:r>
      <w:proofErr w:type="spellStart"/>
      <w:r>
        <w:rPr>
          <w:rFonts w:ascii="Times New Roman" w:hAnsi="Times New Roman" w:cs="Times New Roman"/>
          <w:sz w:val="20"/>
          <w:szCs w:val="20"/>
        </w:rPr>
        <w:t>двухставочных</w:t>
      </w:r>
      <w:proofErr w:type="spellEnd"/>
      <w:r>
        <w:rPr>
          <w:rFonts w:ascii="Times New Roman" w:hAnsi="Times New Roman" w:cs="Times New Roman"/>
          <w:sz w:val="20"/>
          <w:szCs w:val="20"/>
        </w:rPr>
        <w:t xml:space="preserve">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Тариф на холодную (питьевую) воду, установленный на дату заключения настоящего договора, составляет _______________ руб./куб. м.</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Тариф на холодную (техническую) воду, установленный на дату заключения настоящего договора, составляет _______________ руб./куб. м.</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bookmarkStart w:id="0" w:name="Par53"/>
      <w:bookmarkEnd w:id="0"/>
      <w:r>
        <w:rPr>
          <w:rFonts w:ascii="Times New Roman" w:hAnsi="Times New Roman" w:cs="Times New Roman"/>
          <w:sz w:val="20"/>
          <w:szCs w:val="20"/>
        </w:rPr>
        <w:t xml:space="preserve">7. Расчетный период, установленный настоящим договором, равен одному календарному месяцу. </w:t>
      </w:r>
      <w:proofErr w:type="gramStart"/>
      <w:r>
        <w:rPr>
          <w:rFonts w:ascii="Times New Roman" w:hAnsi="Times New Roman" w:cs="Times New Roman"/>
          <w:sz w:val="20"/>
          <w:szCs w:val="20"/>
        </w:rPr>
        <w:t>Абонент оплачивает полученную холодную воду в объеме потребленной холодной воды до 10-го числа месяца, следующего за расчетным месяцем, на основании счетов, выставляемых к оплате организацией водопроводно-канализационного хозяйства в срок не позднее 5-го числа месяца, следующего за расчетным.</w:t>
      </w:r>
      <w:proofErr w:type="gramEnd"/>
      <w:r>
        <w:rPr>
          <w:rFonts w:ascii="Times New Roman" w:hAnsi="Times New Roman" w:cs="Times New Roman"/>
          <w:sz w:val="20"/>
          <w:szCs w:val="20"/>
        </w:rPr>
        <w:t xml:space="preserve"> Датой оплаты считается дата поступления денежных средств на расчетный счет организации водопроводно-канализационного хозяйства.</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8. </w:t>
      </w:r>
      <w:proofErr w:type="gramStart"/>
      <w:r>
        <w:rPr>
          <w:rFonts w:ascii="Times New Roman" w:hAnsi="Times New Roman" w:cs="Times New Roman"/>
          <w:sz w:val="20"/>
          <w:szCs w:val="20"/>
        </w:rPr>
        <w:t xml:space="preserve">При размещении узла учета и приборов учета не на границе эксплуатационной ответственности величина потерь холодной воды, возникающих на участке сети от границы эксплуатационной ответственности до места установки прибора учета, составляет _________________. Указанный объем подлежит оплате в порядке, предусмотренном </w:t>
      </w:r>
      <w:hyperlink w:anchor="Par53" w:history="1">
        <w:r>
          <w:rPr>
            <w:rFonts w:ascii="Times New Roman" w:hAnsi="Times New Roman" w:cs="Times New Roman"/>
            <w:color w:val="0000FF"/>
            <w:sz w:val="20"/>
            <w:szCs w:val="20"/>
          </w:rPr>
          <w:t>пунктом 7</w:t>
        </w:r>
      </w:hyperlink>
      <w:r>
        <w:rPr>
          <w:rFonts w:ascii="Times New Roman" w:hAnsi="Times New Roman" w:cs="Times New Roman"/>
          <w:sz w:val="20"/>
          <w:szCs w:val="20"/>
        </w:rP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roofErr w:type="gramEnd"/>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9. Сверка расчетов по настоящему договору проводится между организацией водопроводно-канализационного хозяйства и абонентом не реже чем 1 раз в год либо по инициативе одной из сторон путем составления и подписания сторонами соответствующего акта. Сторона настоящего договора, инициирующая проведение сверки расчетов, уведомляет другую сторону о дате проведения сверки расчетов не менее чем за 5 рабочих дней до даты ее проведения. В случае неявки стороны к указанному сроку для проведения сверки расчетов сторона, инициирующая проведение сверки расчетов, составляет и направляет другой стороне акт о сверке расчетов в 2 экземплярах любым доступным способом (почтовое отправление, телеграмма, </w:t>
      </w:r>
      <w:proofErr w:type="spellStart"/>
      <w:r>
        <w:rPr>
          <w:rFonts w:ascii="Times New Roman" w:hAnsi="Times New Roman" w:cs="Times New Roman"/>
          <w:sz w:val="20"/>
          <w:szCs w:val="20"/>
        </w:rPr>
        <w:t>факсограмма</w:t>
      </w:r>
      <w:proofErr w:type="spellEnd"/>
      <w:r>
        <w:rPr>
          <w:rFonts w:ascii="Times New Roman" w:hAnsi="Times New Roman" w:cs="Times New Roman"/>
          <w:sz w:val="20"/>
          <w:szCs w:val="20"/>
        </w:rPr>
        <w:t>, телефонограмма, информационно-телекоммуникационная сеть "Интернет"), позволяющим подтвердить получение такого уведомления адресатом. В таком случае срок на подписание акта сверки расчетов устанавливается в течение 3 рабочих дней со дня его получения. В случае неполучения ответа в течение более 10 рабочих дней после направления стороне акта о сверке расчетов акт считается признанным (согласованным) обеими сторонами.</w:t>
      </w:r>
    </w:p>
    <w:p w:rsidR="00004797" w:rsidRDefault="00004797" w:rsidP="00004797">
      <w:pPr>
        <w:autoSpaceDE w:val="0"/>
        <w:autoSpaceDN w:val="0"/>
        <w:adjustRightInd w:val="0"/>
        <w:spacing w:after="0" w:line="240" w:lineRule="auto"/>
        <w:jc w:val="center"/>
        <w:rPr>
          <w:rFonts w:ascii="Times New Roman" w:hAnsi="Times New Roman" w:cs="Times New Roman"/>
          <w:sz w:val="20"/>
          <w:szCs w:val="20"/>
        </w:rPr>
      </w:pPr>
    </w:p>
    <w:p w:rsidR="00004797" w:rsidRDefault="00004797" w:rsidP="00004797">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IV. Права и обязанности сторон</w:t>
      </w:r>
    </w:p>
    <w:p w:rsidR="00004797" w:rsidRDefault="00004797" w:rsidP="00004797">
      <w:pPr>
        <w:autoSpaceDE w:val="0"/>
        <w:autoSpaceDN w:val="0"/>
        <w:adjustRightInd w:val="0"/>
        <w:spacing w:after="0" w:line="240" w:lineRule="auto"/>
        <w:jc w:val="center"/>
        <w:rPr>
          <w:rFonts w:ascii="Times New Roman" w:hAnsi="Times New Roman" w:cs="Times New Roman"/>
          <w:sz w:val="20"/>
          <w:szCs w:val="20"/>
        </w:rPr>
      </w:pP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10. Организация водопроводно-канализационного хозяйства обязана:</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а) осуществлять подачу абоненту холодной воды установленного качества и в объеме, установленном настоящим договором, не допускать ухудшения качества холодной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б) обеспечивать эксплуатацию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в) осуществлять производственный контроль качества холодной (питьевой) воды;</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г) соблюдать установленный режим подачи холодной воды;</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д) </w:t>
      </w:r>
      <w:proofErr w:type="gramStart"/>
      <w:r>
        <w:rPr>
          <w:rFonts w:ascii="Times New Roman" w:hAnsi="Times New Roman" w:cs="Times New Roman"/>
          <w:sz w:val="20"/>
          <w:szCs w:val="20"/>
        </w:rPr>
        <w:t>с даты выявления</w:t>
      </w:r>
      <w:proofErr w:type="gramEnd"/>
      <w:r>
        <w:rPr>
          <w:rFonts w:ascii="Times New Roman" w:hAnsi="Times New Roman" w:cs="Times New Roman"/>
          <w:sz w:val="20"/>
          <w:szCs w:val="20"/>
        </w:rPr>
        <w:t xml:space="preserve"> несоответствия показателей холодной (питьевой) воды, характеризующих ее безопасность, требованиям законодательства Российской Федерации, незамедлительно извещать об этом абонента в порядке, предусмотренном законодательством </w:t>
      </w:r>
      <w:r>
        <w:rPr>
          <w:rFonts w:ascii="Times New Roman" w:hAnsi="Times New Roman" w:cs="Times New Roman"/>
          <w:sz w:val="20"/>
          <w:szCs w:val="20"/>
        </w:rPr>
        <w:lastRenderedPageBreak/>
        <w:t xml:space="preserve">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w:t>
      </w:r>
      <w:proofErr w:type="spellStart"/>
      <w:r>
        <w:rPr>
          <w:rFonts w:ascii="Times New Roman" w:hAnsi="Times New Roman" w:cs="Times New Roman"/>
          <w:sz w:val="20"/>
          <w:szCs w:val="20"/>
        </w:rPr>
        <w:t>факсограмма</w:t>
      </w:r>
      <w:proofErr w:type="spellEnd"/>
      <w:r>
        <w:rPr>
          <w:rFonts w:ascii="Times New Roman" w:hAnsi="Times New Roman" w:cs="Times New Roman"/>
          <w:sz w:val="20"/>
          <w:szCs w:val="20"/>
        </w:rPr>
        <w:t>, телефонограмма, информационно-телекоммуникационная сеть "Интернет");</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з) при участии абонента, если иное не предусмотрено </w:t>
      </w:r>
      <w:hyperlink r:id="rId5" w:history="1">
        <w:r>
          <w:rPr>
            <w:rFonts w:ascii="Times New Roman" w:hAnsi="Times New Roman" w:cs="Times New Roman"/>
            <w:color w:val="0000FF"/>
            <w:sz w:val="20"/>
            <w:szCs w:val="20"/>
          </w:rPr>
          <w:t>правилами</w:t>
        </w:r>
      </w:hyperlink>
      <w:r>
        <w:rPr>
          <w:rFonts w:ascii="Times New Roman" w:hAnsi="Times New Roman" w:cs="Times New Roman"/>
          <w:sz w:val="20"/>
          <w:szCs w:val="20"/>
        </w:rPr>
        <w:t xml:space="preserve"> организации коммерческого учета воды и сточных вод, утверждаемыми Правительством Российской Федерации, осуществлять допуск узлов учета, устройств и сооружений, предназначенных для подключения к централизованной системе холодного водоснабжения, к эксплуатации;</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и) опломбировать абоненту приборы учета без взимания платы, за исключением случаев, предусмотренных </w:t>
      </w:r>
      <w:hyperlink r:id="rId6" w:history="1">
        <w:r>
          <w:rPr>
            <w:rFonts w:ascii="Times New Roman" w:hAnsi="Times New Roman" w:cs="Times New Roman"/>
            <w:color w:val="0000FF"/>
            <w:sz w:val="20"/>
            <w:szCs w:val="20"/>
          </w:rPr>
          <w:t>правилами</w:t>
        </w:r>
      </w:hyperlink>
      <w:r>
        <w:rPr>
          <w:rFonts w:ascii="Times New Roman" w:hAnsi="Times New Roman" w:cs="Times New Roman"/>
          <w:sz w:val="20"/>
          <w:szCs w:val="20"/>
        </w:rPr>
        <w:t xml:space="preserve"> организации коммерческого учета воды и сточных вод, утверждаемыми Правительством Российской Федерации, при которых взимается плата за опломбирование приборов учета;</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к) предупреждать абонента о временном прекращении или ограничении холодного водоснабжения в порядке и случаях, которые предусмотрены настоящим договором и нормативными правовыми актами Российской Федерации;</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proofErr w:type="gramStart"/>
      <w:r>
        <w:rPr>
          <w:rFonts w:ascii="Times New Roman" w:hAnsi="Times New Roman" w:cs="Times New Roman"/>
          <w:sz w:val="20"/>
          <w:szCs w:val="20"/>
        </w:rPr>
        <w:t>л) принимать необходимые меры по своевременной ликвидации аварий и повреждений на централизованных системах холодного водоснабжения,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 в области обеспечения санитарно-эпидемиологического благополучия населения (за исключением подачи холодной (технической) воды;</w:t>
      </w:r>
      <w:proofErr w:type="gramEnd"/>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м) обеспечивать установку на централизованной системе холодного водоснабжения, принадлежащей ей на праве собственности или на ином законном основании, указателей пожарных гидрантов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proofErr w:type="gramStart"/>
      <w:r>
        <w:rPr>
          <w:rFonts w:ascii="Times New Roman" w:hAnsi="Times New Roman" w:cs="Times New Roman"/>
          <w:sz w:val="20"/>
          <w:szCs w:val="20"/>
        </w:rPr>
        <w:t>н)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временного прекращения или ограничения холодного водоснабжения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roofErr w:type="gramEnd"/>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о)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 уведомлять абонента о графиках и сроках проведения планово-предупредительного ремонта водопроводных сетей, через которые осуществляется холодное водоснабжение.</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11. Организация водопроводно-канализационного хозяйства вправе:</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а) осуществлять </w:t>
      </w:r>
      <w:proofErr w:type="gramStart"/>
      <w:r>
        <w:rPr>
          <w:rFonts w:ascii="Times New Roman" w:hAnsi="Times New Roman" w:cs="Times New Roman"/>
          <w:sz w:val="20"/>
          <w:szCs w:val="20"/>
        </w:rPr>
        <w:t>контроль за</w:t>
      </w:r>
      <w:proofErr w:type="gramEnd"/>
      <w:r>
        <w:rPr>
          <w:rFonts w:ascii="Times New Roman" w:hAnsi="Times New Roman" w:cs="Times New Roman"/>
          <w:sz w:val="20"/>
          <w:szCs w:val="20"/>
        </w:rPr>
        <w:t xml:space="preserve"> правильностью учета объемов поданной (полученной) абонентом холодной воды;</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б) осуществлять </w:t>
      </w:r>
      <w:proofErr w:type="gramStart"/>
      <w:r>
        <w:rPr>
          <w:rFonts w:ascii="Times New Roman" w:hAnsi="Times New Roman" w:cs="Times New Roman"/>
          <w:sz w:val="20"/>
          <w:szCs w:val="20"/>
        </w:rPr>
        <w:t>контроль за</w:t>
      </w:r>
      <w:proofErr w:type="gramEnd"/>
      <w:r>
        <w:rPr>
          <w:rFonts w:ascii="Times New Roman" w:hAnsi="Times New Roman" w:cs="Times New Roman"/>
          <w:sz w:val="20"/>
          <w:szCs w:val="20"/>
        </w:rPr>
        <w:t xml:space="preserve"> наличием самовольного пользования и (или) самовольного подключения абонента к централизованной системе холодного водоснабжения и принимать меры по предотвращению самовольного пользования и (или) самовольного подключения к централизованной системе холодного водоснабжения;</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в) временно прекращать или ограничивать холодное водоснабжение в порядке и случаях, которые предусмотрены законодательством Российской Федерации;</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г) иметь беспрепятственный доступ к водопроводным сетям, местам отбора проб холодной воды и приборам учета в порядке, предусмотренном </w:t>
      </w:r>
      <w:hyperlink w:anchor="Par135" w:history="1">
        <w:r>
          <w:rPr>
            <w:rFonts w:ascii="Times New Roman" w:hAnsi="Times New Roman" w:cs="Times New Roman"/>
            <w:color w:val="0000FF"/>
            <w:sz w:val="20"/>
            <w:szCs w:val="20"/>
          </w:rPr>
          <w:t>разделом VI</w:t>
        </w:r>
      </w:hyperlink>
      <w:r>
        <w:rPr>
          <w:rFonts w:ascii="Times New Roman" w:hAnsi="Times New Roman" w:cs="Times New Roman"/>
          <w:sz w:val="20"/>
          <w:szCs w:val="20"/>
        </w:rPr>
        <w:t xml:space="preserve"> настоящего договора;</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д) инициировать проведение сверки расчетов по настоящему договору.</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12. Абонент обязан:</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а) обеспечивать эксплуатацию водопроводных сетей, принадлежащих ему на праве собственности или на ином законном основании и (или) находящихся в границах его </w:t>
      </w:r>
      <w:r>
        <w:rPr>
          <w:rFonts w:ascii="Times New Roman" w:hAnsi="Times New Roman" w:cs="Times New Roman"/>
          <w:sz w:val="20"/>
          <w:szCs w:val="20"/>
        </w:rPr>
        <w:lastRenderedPageBreak/>
        <w:t>эксплуатационной ответственности, в соответствии с требованиями нормативно-технических документов;</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в) обеспечивать учет получаемой холодной воды в порядке, установленном </w:t>
      </w:r>
      <w:hyperlink w:anchor="Par108" w:history="1">
        <w:r>
          <w:rPr>
            <w:rFonts w:ascii="Times New Roman" w:hAnsi="Times New Roman" w:cs="Times New Roman"/>
            <w:color w:val="0000FF"/>
            <w:sz w:val="20"/>
            <w:szCs w:val="20"/>
          </w:rPr>
          <w:t>разделом V</w:t>
        </w:r>
      </w:hyperlink>
      <w:r>
        <w:rPr>
          <w:rFonts w:ascii="Times New Roman" w:hAnsi="Times New Roman" w:cs="Times New Roman"/>
          <w:sz w:val="20"/>
          <w:szCs w:val="20"/>
        </w:rPr>
        <w:t xml:space="preserve"> настоящего договора, и в соответствии с </w:t>
      </w:r>
      <w:hyperlink r:id="rId7" w:history="1">
        <w:r>
          <w:rPr>
            <w:rFonts w:ascii="Times New Roman" w:hAnsi="Times New Roman" w:cs="Times New Roman"/>
            <w:color w:val="0000FF"/>
            <w:sz w:val="20"/>
            <w:szCs w:val="20"/>
          </w:rPr>
          <w:t>правилами</w:t>
        </w:r>
      </w:hyperlink>
      <w:r>
        <w:rPr>
          <w:rFonts w:ascii="Times New Roman" w:hAnsi="Times New Roman" w:cs="Times New Roman"/>
          <w:sz w:val="20"/>
          <w:szCs w:val="20"/>
        </w:rPr>
        <w:t xml:space="preserve"> организации коммерческого учета воды и сточных вод, утверждаемыми Правительством Российской Федерации, если иное не предусмотрено настоящим договором;</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г) устанавливать приборы учета на границах эксплуатационной ответственности или в ином месте, определенном настоящим договором;</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д) соблюдать установленный настоящим договором режим потребления холодной воды;</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е) производить оплату по настоящему договору в порядке, размере и в сроки, которые определены настоящим договором;</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ж) обеспечивать беспрепятственный доступ представителей организации водопроводно-канализационного хозяйства или по ее указанию представителям иной организации к водопроводным сетям, местам отбора проб холодной воды и приборам учета в порядке и случаях, которые предусмотрены </w:t>
      </w:r>
      <w:hyperlink w:anchor="Par135" w:history="1">
        <w:r>
          <w:rPr>
            <w:rFonts w:ascii="Times New Roman" w:hAnsi="Times New Roman" w:cs="Times New Roman"/>
            <w:color w:val="0000FF"/>
            <w:sz w:val="20"/>
            <w:szCs w:val="20"/>
          </w:rPr>
          <w:t>разделом VI</w:t>
        </w:r>
      </w:hyperlink>
      <w:r>
        <w:rPr>
          <w:rFonts w:ascii="Times New Roman" w:hAnsi="Times New Roman" w:cs="Times New Roman"/>
          <w:sz w:val="20"/>
          <w:szCs w:val="20"/>
        </w:rPr>
        <w:t xml:space="preserve"> настоящего договора;</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з) содержать в исправном состоянии системы и средства противопожарного водоснабжения, принадлежащие ему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устанавливать соответствующие указатели согласно требованиям норм противопожарной безопасности;</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proofErr w:type="gramStart"/>
      <w:r>
        <w:rPr>
          <w:rFonts w:ascii="Times New Roman" w:hAnsi="Times New Roman" w:cs="Times New Roman"/>
          <w:sz w:val="20"/>
          <w:szCs w:val="20"/>
        </w:rPr>
        <w:t xml:space="preserve">к) уведомлять организацию водопроводно-канализационного хозяйства в случае передачи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централизованным системам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в порядке, установленном </w:t>
      </w:r>
      <w:hyperlink w:anchor="Par173" w:history="1">
        <w:r>
          <w:rPr>
            <w:rFonts w:ascii="Times New Roman" w:hAnsi="Times New Roman" w:cs="Times New Roman"/>
            <w:color w:val="0000FF"/>
            <w:sz w:val="20"/>
            <w:szCs w:val="20"/>
          </w:rPr>
          <w:t>разделом IX</w:t>
        </w:r>
      </w:hyperlink>
      <w:r>
        <w:rPr>
          <w:rFonts w:ascii="Times New Roman" w:hAnsi="Times New Roman" w:cs="Times New Roman"/>
          <w:sz w:val="20"/>
          <w:szCs w:val="20"/>
        </w:rPr>
        <w:t xml:space="preserve"> настоящего договора;</w:t>
      </w:r>
      <w:proofErr w:type="gramEnd"/>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л) незамедлительно сообщать организации водопроводно-канализационного хозяйства обо всех повреждениях или неисправностях на водопроводных сетях, сооружениях и устройствах, приборах учета, о нарушении работы централизованной системы холодного водоснабжения;</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м) обеспечивать в сроки, установленные законодательством Российской Федерации, ликвидацию повреждения или неисправности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и устранять последствия таких повреждений или неисправностей;</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н) предоставлять иным абонентам и транзитным организациям возможность подключения (технологического присоединения) к водопроводным сетям, сооружениям и устройствам, принадлежащим ему на законном основании, только при наличии согласия организации водопроводно-канализационного хозяйства;</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о) не создавать препятствий для водоснабжения абонентов и транзитных организаций, водопроводные сети которых присоединены к водопроводным сетям абонента;</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 представлять организации водопроводно-канализационного хозяйства сведения об абонентах, водоснабжение которых осуществляется с использованием водопроводных сетей абонента, по форме и в объеме, которые согласованы сторонами настоящего договора;</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р) не допускать возведения построек, гаражей и стоянок транспортных средств, складирования материалов, мусора и </w:t>
      </w:r>
      <w:proofErr w:type="spellStart"/>
      <w:r>
        <w:rPr>
          <w:rFonts w:ascii="Times New Roman" w:hAnsi="Times New Roman" w:cs="Times New Roman"/>
          <w:sz w:val="20"/>
          <w:szCs w:val="20"/>
        </w:rPr>
        <w:t>древопосадок</w:t>
      </w:r>
      <w:proofErr w:type="spellEnd"/>
      <w:r>
        <w:rPr>
          <w:rFonts w:ascii="Times New Roman" w:hAnsi="Times New Roman" w:cs="Times New Roman"/>
          <w:sz w:val="20"/>
          <w:szCs w:val="20"/>
        </w:rPr>
        <w:t>, а также не осуществлять производство земляных работ в местах устройства централизованной системы водоснабжения, в том числе в местах прокладки сетей, находящихся в границах его эксплуатационной ответственности, без согласования с организацией водопроводно-канализационного хозяйства;</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с)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lastRenderedPageBreak/>
        <w:t>13. Абонент имеет право:</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а) получать от организации водопроводно-канализационного хозяйства информацию о результатах производственного контроля качества холодной (питьевой) воды, осуществляемого организацией водопроводно-канализационного хозяйства, в соответствии с правилами производственного контроля качества холодной (питьевой) воды, качества горячей воды, утверждаемыми Правительством Российской Федерации;</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б) получать от организации водопроводно-канализационного хозяйства информацию об изменении установленных тарифов на холодную (питьевую) воду (питьевое водоснабжение), тарифов на холодную (техническую) воду;</w:t>
      </w:r>
    </w:p>
    <w:p w:rsidR="00004797" w:rsidRDefault="00004797" w:rsidP="00004797">
      <w:pPr>
        <w:pStyle w:val="ConsPlusNonformat"/>
        <w:jc w:val="both"/>
        <w:rPr>
          <w:sz w:val="18"/>
          <w:szCs w:val="18"/>
        </w:rPr>
      </w:pPr>
      <w:r>
        <w:rPr>
          <w:sz w:val="18"/>
          <w:szCs w:val="18"/>
        </w:rPr>
        <w:t xml:space="preserve">    в) привлекать третьих лиц для выполнения работ по устройству узла учета</w:t>
      </w:r>
    </w:p>
    <w:p w:rsidR="00004797" w:rsidRDefault="00004797" w:rsidP="00004797">
      <w:pPr>
        <w:pStyle w:val="ConsPlusNonformat"/>
        <w:jc w:val="both"/>
        <w:rPr>
          <w:sz w:val="18"/>
          <w:szCs w:val="18"/>
        </w:rPr>
      </w:pPr>
      <w:r>
        <w:rPr>
          <w:sz w:val="18"/>
          <w:szCs w:val="18"/>
        </w:rPr>
        <w:t>__________________________;</w:t>
      </w:r>
    </w:p>
    <w:p w:rsidR="00004797" w:rsidRDefault="00004797" w:rsidP="00004797">
      <w:pPr>
        <w:pStyle w:val="ConsPlusNonformat"/>
        <w:jc w:val="both"/>
        <w:rPr>
          <w:sz w:val="18"/>
          <w:szCs w:val="18"/>
        </w:rPr>
      </w:pPr>
      <w:r>
        <w:rPr>
          <w:sz w:val="18"/>
          <w:szCs w:val="18"/>
        </w:rPr>
        <w:t>(да, нет - указать нужное)</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г) инициировать проведение сверки расчетов по настоящему договору;</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д) осуществлять в целях контроля качества холодной воды отбор проб холодной воды, в том числе параллельных проб, принимать участие в отборе проб холодной воды, осуществляемом организацией водопроводно-канализационного хозяйства.</w:t>
      </w:r>
    </w:p>
    <w:p w:rsidR="00004797" w:rsidRDefault="00004797" w:rsidP="00004797">
      <w:pPr>
        <w:autoSpaceDE w:val="0"/>
        <w:autoSpaceDN w:val="0"/>
        <w:adjustRightInd w:val="0"/>
        <w:spacing w:after="0" w:line="240" w:lineRule="auto"/>
        <w:jc w:val="center"/>
        <w:rPr>
          <w:rFonts w:ascii="Times New Roman" w:hAnsi="Times New Roman" w:cs="Times New Roman"/>
          <w:sz w:val="20"/>
          <w:szCs w:val="20"/>
        </w:rPr>
      </w:pPr>
    </w:p>
    <w:p w:rsidR="00004797" w:rsidRDefault="00004797" w:rsidP="00004797">
      <w:pPr>
        <w:autoSpaceDE w:val="0"/>
        <w:autoSpaceDN w:val="0"/>
        <w:adjustRightInd w:val="0"/>
        <w:spacing w:after="0" w:line="240" w:lineRule="auto"/>
        <w:jc w:val="center"/>
        <w:outlineLvl w:val="0"/>
        <w:rPr>
          <w:rFonts w:ascii="Times New Roman" w:hAnsi="Times New Roman" w:cs="Times New Roman"/>
          <w:sz w:val="20"/>
          <w:szCs w:val="20"/>
        </w:rPr>
      </w:pPr>
      <w:bookmarkStart w:id="1" w:name="Par108"/>
      <w:bookmarkEnd w:id="1"/>
      <w:r>
        <w:rPr>
          <w:rFonts w:ascii="Times New Roman" w:hAnsi="Times New Roman" w:cs="Times New Roman"/>
          <w:sz w:val="20"/>
          <w:szCs w:val="20"/>
        </w:rPr>
        <w:t>V. Порядок осуществления коммерческого учета</w:t>
      </w:r>
    </w:p>
    <w:p w:rsidR="00004797" w:rsidRDefault="00004797" w:rsidP="0000479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поданной (полученной) холодной воды, сроки и способы</w:t>
      </w:r>
    </w:p>
    <w:p w:rsidR="00004797" w:rsidRDefault="00004797" w:rsidP="0000479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предоставления организации водопроводно-канализационного</w:t>
      </w:r>
    </w:p>
    <w:p w:rsidR="00004797" w:rsidRDefault="00004797" w:rsidP="0000479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хозяйства показаний приборов учета</w:t>
      </w:r>
    </w:p>
    <w:p w:rsidR="00004797" w:rsidRDefault="00004797" w:rsidP="00004797">
      <w:pPr>
        <w:autoSpaceDE w:val="0"/>
        <w:autoSpaceDN w:val="0"/>
        <w:adjustRightInd w:val="0"/>
        <w:spacing w:after="0" w:line="240" w:lineRule="auto"/>
        <w:jc w:val="center"/>
        <w:rPr>
          <w:rFonts w:ascii="Times New Roman" w:hAnsi="Times New Roman" w:cs="Times New Roman"/>
          <w:sz w:val="20"/>
          <w:szCs w:val="20"/>
        </w:rPr>
      </w:pP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14. Для учета объемов поданной абоненту холодной воды стороны используют приборы учета, если иное не предусмотрено </w:t>
      </w:r>
      <w:hyperlink r:id="rId8" w:history="1">
        <w:r>
          <w:rPr>
            <w:rFonts w:ascii="Times New Roman" w:hAnsi="Times New Roman" w:cs="Times New Roman"/>
            <w:color w:val="0000FF"/>
            <w:sz w:val="20"/>
            <w:szCs w:val="20"/>
          </w:rPr>
          <w:t>правилами</w:t>
        </w:r>
      </w:hyperlink>
      <w:r>
        <w:rPr>
          <w:rFonts w:ascii="Times New Roman" w:hAnsi="Times New Roman" w:cs="Times New Roman"/>
          <w:sz w:val="20"/>
          <w:szCs w:val="20"/>
        </w:rPr>
        <w:t xml:space="preserve"> организации коммерческого учета воды и сточных вод, утверждаемыми Правительством Российской Федерации.</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15. Сведения об узлах учета, приборах учета и местах отбора проб холодной воды указываются согласно </w:t>
      </w:r>
      <w:hyperlink w:anchor="Par375" w:history="1">
        <w:r>
          <w:rPr>
            <w:rFonts w:ascii="Times New Roman" w:hAnsi="Times New Roman" w:cs="Times New Roman"/>
            <w:color w:val="0000FF"/>
            <w:sz w:val="20"/>
            <w:szCs w:val="20"/>
          </w:rPr>
          <w:t>приложению N 4</w:t>
        </w:r>
      </w:hyperlink>
      <w:r>
        <w:rPr>
          <w:rFonts w:ascii="Times New Roman" w:hAnsi="Times New Roman" w:cs="Times New Roman"/>
          <w:sz w:val="20"/>
          <w:szCs w:val="20"/>
        </w:rPr>
        <w:t>.</w:t>
      </w:r>
    </w:p>
    <w:p w:rsidR="00004797" w:rsidRDefault="00004797" w:rsidP="00004797">
      <w:pPr>
        <w:pStyle w:val="ConsPlusNonformat"/>
        <w:jc w:val="both"/>
        <w:rPr>
          <w:sz w:val="18"/>
          <w:szCs w:val="18"/>
        </w:rPr>
      </w:pPr>
      <w:r>
        <w:rPr>
          <w:sz w:val="18"/>
          <w:szCs w:val="18"/>
        </w:rPr>
        <w:t xml:space="preserve">    16. Коммерческий учет поданной (полученной) холодной воды в узлах учета</w:t>
      </w:r>
    </w:p>
    <w:p w:rsidR="00004797" w:rsidRDefault="00004797" w:rsidP="00004797">
      <w:pPr>
        <w:pStyle w:val="ConsPlusNonformat"/>
        <w:jc w:val="both"/>
        <w:rPr>
          <w:sz w:val="18"/>
          <w:szCs w:val="18"/>
        </w:rPr>
      </w:pPr>
      <w:r>
        <w:rPr>
          <w:sz w:val="18"/>
          <w:szCs w:val="18"/>
        </w:rPr>
        <w:t>обеспечивает ____________________________________________.</w:t>
      </w:r>
    </w:p>
    <w:p w:rsidR="00004797" w:rsidRDefault="00004797" w:rsidP="00004797">
      <w:pPr>
        <w:pStyle w:val="ConsPlusNonformat"/>
        <w:jc w:val="both"/>
        <w:rPr>
          <w:sz w:val="18"/>
          <w:szCs w:val="18"/>
        </w:rPr>
      </w:pPr>
      <w:r>
        <w:rPr>
          <w:sz w:val="18"/>
          <w:szCs w:val="18"/>
        </w:rPr>
        <w:t xml:space="preserve">             (указать одну из сторон настоящего договора)</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17. Количество поданной холодной воды определяется стороной, осуществляющей коммерческий учет поданной (полученной) холодной воды, в соответствии с данными учета фактического потребления холодной воды по показаниям приборов учета, за исключением случаев, когда такой учет осуществляется расчетным способом в соответствии с правилами организации коммерческого учета воды и сточных вод, утверждаемыми Правительством Российской Федерации.</w:t>
      </w:r>
    </w:p>
    <w:p w:rsidR="00004797" w:rsidRDefault="00004797" w:rsidP="00004797">
      <w:pPr>
        <w:pStyle w:val="ConsPlusNonformat"/>
        <w:jc w:val="both"/>
        <w:rPr>
          <w:sz w:val="18"/>
          <w:szCs w:val="18"/>
        </w:rPr>
      </w:pPr>
      <w:r>
        <w:rPr>
          <w:sz w:val="18"/>
          <w:szCs w:val="18"/>
        </w:rPr>
        <w:t xml:space="preserve">    18. В случае отсутствия у абонента приборов учета абонент обязан в срок</w:t>
      </w:r>
    </w:p>
    <w:p w:rsidR="00004797" w:rsidRDefault="00004797" w:rsidP="00004797">
      <w:pPr>
        <w:pStyle w:val="ConsPlusNonformat"/>
        <w:jc w:val="both"/>
        <w:rPr>
          <w:sz w:val="18"/>
          <w:szCs w:val="18"/>
        </w:rPr>
      </w:pPr>
      <w:proofErr w:type="gramStart"/>
      <w:r>
        <w:rPr>
          <w:sz w:val="18"/>
          <w:szCs w:val="18"/>
        </w:rPr>
        <w:t>до ______________________________________ установить</w:t>
      </w:r>
      <w:proofErr w:type="gramEnd"/>
      <w:r>
        <w:rPr>
          <w:sz w:val="18"/>
          <w:szCs w:val="18"/>
        </w:rPr>
        <w:t xml:space="preserve"> приборы учета холодной</w:t>
      </w:r>
    </w:p>
    <w:p w:rsidR="00004797" w:rsidRDefault="00004797" w:rsidP="00004797">
      <w:pPr>
        <w:pStyle w:val="ConsPlusNonformat"/>
        <w:jc w:val="both"/>
        <w:rPr>
          <w:sz w:val="18"/>
          <w:szCs w:val="18"/>
        </w:rPr>
      </w:pPr>
      <w:r>
        <w:rPr>
          <w:sz w:val="18"/>
          <w:szCs w:val="18"/>
        </w:rPr>
        <w:t xml:space="preserve">              (указать дату)</w:t>
      </w:r>
    </w:p>
    <w:p w:rsidR="00004797" w:rsidRDefault="00004797" w:rsidP="00004797">
      <w:pPr>
        <w:pStyle w:val="ConsPlusNonformat"/>
        <w:jc w:val="both"/>
        <w:rPr>
          <w:sz w:val="18"/>
          <w:szCs w:val="18"/>
        </w:rPr>
      </w:pPr>
      <w:r>
        <w:rPr>
          <w:sz w:val="18"/>
          <w:szCs w:val="18"/>
        </w:rPr>
        <w:t>воды и ввести их в эксплуатацию в порядке, установленном  законодательством</w:t>
      </w:r>
    </w:p>
    <w:p w:rsidR="00004797" w:rsidRDefault="00004797" w:rsidP="00004797">
      <w:pPr>
        <w:pStyle w:val="ConsPlusNonformat"/>
        <w:jc w:val="both"/>
        <w:rPr>
          <w:sz w:val="18"/>
          <w:szCs w:val="18"/>
        </w:rPr>
      </w:pPr>
      <w:r>
        <w:rPr>
          <w:sz w:val="18"/>
          <w:szCs w:val="18"/>
        </w:rPr>
        <w:t>Российской Федерации.</w:t>
      </w:r>
    </w:p>
    <w:p w:rsidR="00004797" w:rsidRDefault="00004797" w:rsidP="00004797">
      <w:pPr>
        <w:pStyle w:val="ConsPlusNonformat"/>
        <w:jc w:val="both"/>
        <w:rPr>
          <w:sz w:val="18"/>
          <w:szCs w:val="18"/>
        </w:rPr>
      </w:pPr>
      <w:r>
        <w:rPr>
          <w:sz w:val="18"/>
          <w:szCs w:val="18"/>
        </w:rPr>
        <w:t xml:space="preserve">    19.  Сторона,  осуществляющая  коммерческий  учет </w:t>
      </w:r>
      <w:proofErr w:type="gramStart"/>
      <w:r>
        <w:rPr>
          <w:sz w:val="18"/>
          <w:szCs w:val="18"/>
        </w:rPr>
        <w:t>поданной</w:t>
      </w:r>
      <w:proofErr w:type="gramEnd"/>
      <w:r>
        <w:rPr>
          <w:sz w:val="18"/>
          <w:szCs w:val="18"/>
        </w:rPr>
        <w:t xml:space="preserve"> (полученной)</w:t>
      </w:r>
    </w:p>
    <w:p w:rsidR="00004797" w:rsidRDefault="00004797" w:rsidP="00004797">
      <w:pPr>
        <w:pStyle w:val="ConsPlusNonformat"/>
        <w:jc w:val="both"/>
        <w:rPr>
          <w:sz w:val="18"/>
          <w:szCs w:val="18"/>
        </w:rPr>
      </w:pPr>
      <w:r>
        <w:rPr>
          <w:sz w:val="18"/>
          <w:szCs w:val="18"/>
        </w:rPr>
        <w:t>холодной   воды,  снимает  показания  приборов  учета  на  последнее  число</w:t>
      </w:r>
    </w:p>
    <w:p w:rsidR="00004797" w:rsidRDefault="00004797" w:rsidP="00004797">
      <w:pPr>
        <w:pStyle w:val="ConsPlusNonformat"/>
        <w:jc w:val="both"/>
        <w:rPr>
          <w:sz w:val="18"/>
          <w:szCs w:val="18"/>
        </w:rPr>
      </w:pPr>
      <w:r>
        <w:rPr>
          <w:sz w:val="18"/>
          <w:szCs w:val="18"/>
        </w:rPr>
        <w:t xml:space="preserve">расчетного  периода,  установленного настоящим договором, либо определяет </w:t>
      </w:r>
      <w:proofErr w:type="gramStart"/>
      <w:r>
        <w:rPr>
          <w:sz w:val="18"/>
          <w:szCs w:val="18"/>
        </w:rPr>
        <w:t>в</w:t>
      </w:r>
      <w:proofErr w:type="gramEnd"/>
    </w:p>
    <w:p w:rsidR="00004797" w:rsidRDefault="00004797" w:rsidP="00004797">
      <w:pPr>
        <w:pStyle w:val="ConsPlusNonformat"/>
        <w:jc w:val="both"/>
        <w:rPr>
          <w:sz w:val="18"/>
          <w:szCs w:val="18"/>
        </w:rPr>
      </w:pPr>
      <w:proofErr w:type="gramStart"/>
      <w:r>
        <w:rPr>
          <w:sz w:val="18"/>
          <w:szCs w:val="18"/>
        </w:rPr>
        <w:t>случаях</w:t>
      </w:r>
      <w:proofErr w:type="gramEnd"/>
      <w:r>
        <w:rPr>
          <w:sz w:val="18"/>
          <w:szCs w:val="18"/>
        </w:rPr>
        <w:t>, предусмотренных законодательством Российской Федерации, количество</w:t>
      </w:r>
    </w:p>
    <w:p w:rsidR="00004797" w:rsidRDefault="00004797" w:rsidP="00004797">
      <w:pPr>
        <w:pStyle w:val="ConsPlusNonformat"/>
        <w:jc w:val="both"/>
        <w:rPr>
          <w:sz w:val="18"/>
          <w:szCs w:val="18"/>
        </w:rPr>
      </w:pPr>
      <w:r>
        <w:rPr>
          <w:sz w:val="18"/>
          <w:szCs w:val="18"/>
        </w:rPr>
        <w:t>поданной  (полученной)  холодной  воды расчетным способом, вносит показания</w:t>
      </w:r>
    </w:p>
    <w:p w:rsidR="00004797" w:rsidRDefault="00004797" w:rsidP="00004797">
      <w:pPr>
        <w:pStyle w:val="ConsPlusNonformat"/>
        <w:jc w:val="both"/>
        <w:rPr>
          <w:sz w:val="18"/>
          <w:szCs w:val="18"/>
        </w:rPr>
      </w:pPr>
      <w:r>
        <w:rPr>
          <w:sz w:val="18"/>
          <w:szCs w:val="18"/>
        </w:rPr>
        <w:t xml:space="preserve">приборов  учета  в  журнал  учета  расхода  воды,  передает  эти сведения </w:t>
      </w:r>
      <w:proofErr w:type="gramStart"/>
      <w:r>
        <w:rPr>
          <w:sz w:val="18"/>
          <w:szCs w:val="18"/>
        </w:rPr>
        <w:t>в</w:t>
      </w:r>
      <w:proofErr w:type="gramEnd"/>
    </w:p>
    <w:p w:rsidR="00004797" w:rsidRDefault="00004797" w:rsidP="00004797">
      <w:pPr>
        <w:pStyle w:val="ConsPlusNonformat"/>
        <w:jc w:val="both"/>
        <w:rPr>
          <w:sz w:val="18"/>
          <w:szCs w:val="18"/>
        </w:rPr>
      </w:pPr>
      <w:r>
        <w:rPr>
          <w:sz w:val="18"/>
          <w:szCs w:val="18"/>
        </w:rPr>
        <w:t>организацию  водопроводно-канализационного  хозяйства (абоненту) не позднее</w:t>
      </w:r>
    </w:p>
    <w:p w:rsidR="00004797" w:rsidRDefault="00004797" w:rsidP="00004797">
      <w:pPr>
        <w:pStyle w:val="ConsPlusNonformat"/>
        <w:jc w:val="both"/>
        <w:rPr>
          <w:sz w:val="18"/>
          <w:szCs w:val="18"/>
        </w:rPr>
      </w:pPr>
      <w:r>
        <w:rPr>
          <w:sz w:val="18"/>
          <w:szCs w:val="18"/>
        </w:rPr>
        <w:t>__________________.</w:t>
      </w:r>
    </w:p>
    <w:p w:rsidR="00004797" w:rsidRDefault="00004797" w:rsidP="00004797">
      <w:pPr>
        <w:pStyle w:val="ConsPlusNonformat"/>
        <w:jc w:val="both"/>
        <w:rPr>
          <w:sz w:val="18"/>
          <w:szCs w:val="18"/>
        </w:rPr>
      </w:pPr>
      <w:r>
        <w:rPr>
          <w:sz w:val="18"/>
          <w:szCs w:val="18"/>
        </w:rPr>
        <w:t xml:space="preserve">  (указать дату)</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20. Передача сторонами сведений о показаниях приборов учета и другой информации осуществляется любыми доступными способами, позволяющими подтвердить получение такого уведомления адресатами (почтовое отправление, телеграмма, </w:t>
      </w:r>
      <w:proofErr w:type="spellStart"/>
      <w:r>
        <w:rPr>
          <w:rFonts w:ascii="Times New Roman" w:hAnsi="Times New Roman" w:cs="Times New Roman"/>
          <w:sz w:val="20"/>
          <w:szCs w:val="20"/>
        </w:rPr>
        <w:t>факсограмма</w:t>
      </w:r>
      <w:proofErr w:type="spellEnd"/>
      <w:r>
        <w:rPr>
          <w:rFonts w:ascii="Times New Roman" w:hAnsi="Times New Roman" w:cs="Times New Roman"/>
          <w:sz w:val="20"/>
          <w:szCs w:val="20"/>
        </w:rPr>
        <w:t>, телефонограмма, информационно-телекоммуникационная сеть "Интернет").</w:t>
      </w:r>
    </w:p>
    <w:p w:rsidR="00004797" w:rsidRDefault="00004797" w:rsidP="00004797">
      <w:pPr>
        <w:autoSpaceDE w:val="0"/>
        <w:autoSpaceDN w:val="0"/>
        <w:adjustRightInd w:val="0"/>
        <w:spacing w:after="0" w:line="240" w:lineRule="auto"/>
        <w:jc w:val="center"/>
        <w:rPr>
          <w:rFonts w:ascii="Times New Roman" w:hAnsi="Times New Roman" w:cs="Times New Roman"/>
          <w:sz w:val="20"/>
          <w:szCs w:val="20"/>
        </w:rPr>
      </w:pPr>
    </w:p>
    <w:p w:rsidR="00004797" w:rsidRDefault="00004797" w:rsidP="00004797">
      <w:pPr>
        <w:autoSpaceDE w:val="0"/>
        <w:autoSpaceDN w:val="0"/>
        <w:adjustRightInd w:val="0"/>
        <w:spacing w:after="0" w:line="240" w:lineRule="auto"/>
        <w:jc w:val="center"/>
        <w:outlineLvl w:val="0"/>
        <w:rPr>
          <w:rFonts w:ascii="Times New Roman" w:hAnsi="Times New Roman" w:cs="Times New Roman"/>
          <w:sz w:val="20"/>
          <w:szCs w:val="20"/>
        </w:rPr>
      </w:pPr>
      <w:bookmarkStart w:id="2" w:name="Par135"/>
      <w:bookmarkEnd w:id="2"/>
      <w:r>
        <w:rPr>
          <w:rFonts w:ascii="Times New Roman" w:hAnsi="Times New Roman" w:cs="Times New Roman"/>
          <w:sz w:val="20"/>
          <w:szCs w:val="20"/>
        </w:rPr>
        <w:t>VI. Порядок обеспечения абонентом доступа</w:t>
      </w:r>
    </w:p>
    <w:p w:rsidR="00004797" w:rsidRDefault="00004797" w:rsidP="0000479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организации водопроводно-канализационного хозяйства</w:t>
      </w:r>
    </w:p>
    <w:p w:rsidR="00004797" w:rsidRDefault="00004797" w:rsidP="0000479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 водопроводным сетям, местам отбора проб холодной</w:t>
      </w:r>
    </w:p>
    <w:p w:rsidR="00004797" w:rsidRDefault="00004797" w:rsidP="0000479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воды и приборам учета (узлам учета)</w:t>
      </w:r>
    </w:p>
    <w:p w:rsidR="00004797" w:rsidRDefault="00004797" w:rsidP="00004797">
      <w:pPr>
        <w:autoSpaceDE w:val="0"/>
        <w:autoSpaceDN w:val="0"/>
        <w:adjustRightInd w:val="0"/>
        <w:spacing w:after="0" w:line="240" w:lineRule="auto"/>
        <w:jc w:val="center"/>
        <w:rPr>
          <w:rFonts w:ascii="Times New Roman" w:hAnsi="Times New Roman" w:cs="Times New Roman"/>
          <w:sz w:val="20"/>
          <w:szCs w:val="20"/>
        </w:rPr>
      </w:pP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21. Абонент обязан обеспечить доступ представителям организации водопроводно-канализационного хозяйства или по ее указанию представителям иной организации к местам </w:t>
      </w:r>
      <w:r>
        <w:rPr>
          <w:rFonts w:ascii="Times New Roman" w:hAnsi="Times New Roman" w:cs="Times New Roman"/>
          <w:sz w:val="20"/>
          <w:szCs w:val="20"/>
        </w:rPr>
        <w:lastRenderedPageBreak/>
        <w:t>отбора проб холодной воды, приборам учета (узлам учета) и иным устройствам в следующем порядке:</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а) организация водопроводно-канализационного хозяйства или по ее указанию иная организация предварительно оповещает абонента о дате и времени посещения с приложением списка проверяющих (при отсутствии доверенности или служебных удостоверений). Оповещение осуществляется любыми доступными способами, позволяющими подтвердить получение такого уведомления адресатом;</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холодной воды, приборам учета (узлам учета) и иным устройствам осуществляется только в установленных настоящим договором местах отбора проб холодной воды, к приборам учета (узлам учета) и иным устройствам, предусмотренным настоящим договором;</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г) абонент вправе принимать участие при проведении организацией водопроводно-канализационного хозяйства всех проверок, предусмотренных настоящим разделом;</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д) отказ в доступе (</w:t>
      </w:r>
      <w:proofErr w:type="spellStart"/>
      <w:r>
        <w:rPr>
          <w:rFonts w:ascii="Times New Roman" w:hAnsi="Times New Roman" w:cs="Times New Roman"/>
          <w:sz w:val="20"/>
          <w:szCs w:val="20"/>
        </w:rPr>
        <w:t>недопуск</w:t>
      </w:r>
      <w:proofErr w:type="spellEnd"/>
      <w:r>
        <w:rPr>
          <w:rFonts w:ascii="Times New Roman" w:hAnsi="Times New Roman" w:cs="Times New Roman"/>
          <w:sz w:val="20"/>
          <w:szCs w:val="20"/>
        </w:rPr>
        <w:t>) представителям организации водопроводно-канализационного хозяйства к приборам учета (узлам учета) приравнивается к неисправности прибора учета, что влечет за собой применение расчетного способа при определении количества поданной (полученной) холодной воды в порядке, предусмотренном правилами организации коммерческого учета воды и сточных вод, утверждаемыми Правительством Российской Федерации.</w:t>
      </w:r>
    </w:p>
    <w:p w:rsidR="00004797" w:rsidRDefault="00004797" w:rsidP="00004797">
      <w:pPr>
        <w:autoSpaceDE w:val="0"/>
        <w:autoSpaceDN w:val="0"/>
        <w:adjustRightInd w:val="0"/>
        <w:spacing w:after="0" w:line="240" w:lineRule="auto"/>
        <w:jc w:val="center"/>
        <w:rPr>
          <w:rFonts w:ascii="Times New Roman" w:hAnsi="Times New Roman" w:cs="Times New Roman"/>
          <w:sz w:val="20"/>
          <w:szCs w:val="20"/>
        </w:rPr>
      </w:pPr>
    </w:p>
    <w:p w:rsidR="00004797" w:rsidRDefault="00004797" w:rsidP="00004797">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VII. Порядок контроля качества холодной (питьевой) воды</w:t>
      </w:r>
    </w:p>
    <w:p w:rsidR="00004797" w:rsidRDefault="00004797" w:rsidP="00004797">
      <w:pPr>
        <w:autoSpaceDE w:val="0"/>
        <w:autoSpaceDN w:val="0"/>
        <w:adjustRightInd w:val="0"/>
        <w:spacing w:after="0" w:line="240" w:lineRule="auto"/>
        <w:jc w:val="center"/>
        <w:rPr>
          <w:rFonts w:ascii="Times New Roman" w:hAnsi="Times New Roman" w:cs="Times New Roman"/>
          <w:sz w:val="20"/>
          <w:szCs w:val="20"/>
        </w:rPr>
      </w:pP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22. </w:t>
      </w:r>
      <w:proofErr w:type="gramStart"/>
      <w:r>
        <w:rPr>
          <w:rFonts w:ascii="Times New Roman" w:hAnsi="Times New Roman" w:cs="Times New Roman"/>
          <w:sz w:val="20"/>
          <w:szCs w:val="20"/>
        </w:rPr>
        <w:t>Производственный контроль качества холодной (питьевой) воды, подаваемой абоненту с использованием централизованных систем водоснабжения, осуществляется в соответствии с правилами осуществления производственного контроля качества питьевой воды, качества горячей воды, утверждаемыми Правительством Российской Федерации.</w:t>
      </w:r>
      <w:proofErr w:type="gramEnd"/>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23.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w:t>
      </w:r>
      <w:proofErr w:type="gramStart"/>
      <w:r>
        <w:rPr>
          <w:rFonts w:ascii="Times New Roman" w:hAnsi="Times New Roman" w:cs="Times New Roman"/>
          <w:sz w:val="20"/>
          <w:szCs w:val="20"/>
        </w:rPr>
        <w:t>Допускается временное несоответствие качества холодной (питьевой) воды установленным требованиям, за исключением показателей качества холодной (питьевой) воды, характеризующих ее безопасность, при этом оно должно соответствовать пределам, определенным планом мероприятий по приведению качества холодной (питьевой) воды в соответствие установленным требованиям.</w:t>
      </w:r>
      <w:proofErr w:type="gramEnd"/>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Качество подаваемой холодной (технической) воды должно соответствовать требованиям, установленным настоящим договором. Показатели качества холодной (технической) воды определяются сторонами согласно </w:t>
      </w:r>
      <w:hyperlink w:anchor="Par439" w:history="1">
        <w:r>
          <w:rPr>
            <w:rFonts w:ascii="Times New Roman" w:hAnsi="Times New Roman" w:cs="Times New Roman"/>
            <w:color w:val="0000FF"/>
            <w:sz w:val="20"/>
            <w:szCs w:val="20"/>
          </w:rPr>
          <w:t>приложению N 5</w:t>
        </w:r>
      </w:hyperlink>
      <w:r>
        <w:rPr>
          <w:rFonts w:ascii="Times New Roman" w:hAnsi="Times New Roman" w:cs="Times New Roman"/>
          <w:sz w:val="20"/>
          <w:szCs w:val="20"/>
        </w:rPr>
        <w:t>.</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24.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004797" w:rsidRDefault="00004797" w:rsidP="00004797">
      <w:pPr>
        <w:autoSpaceDE w:val="0"/>
        <w:autoSpaceDN w:val="0"/>
        <w:adjustRightInd w:val="0"/>
        <w:spacing w:after="0" w:line="240" w:lineRule="auto"/>
        <w:jc w:val="center"/>
        <w:rPr>
          <w:rFonts w:ascii="Times New Roman" w:hAnsi="Times New Roman" w:cs="Times New Roman"/>
          <w:sz w:val="20"/>
          <w:szCs w:val="20"/>
        </w:rPr>
      </w:pPr>
    </w:p>
    <w:p w:rsidR="00004797" w:rsidRDefault="00004797" w:rsidP="00004797">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VIII. Условия временного прекращения или ограничения</w:t>
      </w:r>
    </w:p>
    <w:p w:rsidR="00004797" w:rsidRDefault="00004797" w:rsidP="0000479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холодного водоснабжения</w:t>
      </w:r>
    </w:p>
    <w:p w:rsidR="00004797" w:rsidRDefault="00004797" w:rsidP="00004797">
      <w:pPr>
        <w:autoSpaceDE w:val="0"/>
        <w:autoSpaceDN w:val="0"/>
        <w:adjustRightInd w:val="0"/>
        <w:spacing w:after="0" w:line="240" w:lineRule="auto"/>
        <w:jc w:val="center"/>
        <w:rPr>
          <w:rFonts w:ascii="Times New Roman" w:hAnsi="Times New Roman" w:cs="Times New Roman"/>
          <w:sz w:val="20"/>
          <w:szCs w:val="20"/>
        </w:rPr>
      </w:pP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25. Организация водопроводно-канализационного хозяйства вправе осуществить временное прекращение или ограничение холодного водоснабжения абонента только в случаях, установленных Федеральным </w:t>
      </w:r>
      <w:hyperlink r:id="rId9" w:history="1">
        <w:r>
          <w:rPr>
            <w:rFonts w:ascii="Times New Roman" w:hAnsi="Times New Roman" w:cs="Times New Roman"/>
            <w:color w:val="0000FF"/>
            <w:sz w:val="20"/>
            <w:szCs w:val="20"/>
          </w:rPr>
          <w:t>законом</w:t>
        </w:r>
      </w:hyperlink>
      <w:r>
        <w:rPr>
          <w:rFonts w:ascii="Times New Roman" w:hAnsi="Times New Roman" w:cs="Times New Roman"/>
          <w:sz w:val="20"/>
          <w:szCs w:val="20"/>
        </w:rPr>
        <w:t xml:space="preserve"> "О водоснабжении и водоотведении", и при условии соблюдения порядка временного прекращения или ограничения холодного водоснабжения, установленного </w:t>
      </w:r>
      <w:hyperlink r:id="rId10" w:history="1">
        <w:r>
          <w:rPr>
            <w:rFonts w:ascii="Times New Roman" w:hAnsi="Times New Roman" w:cs="Times New Roman"/>
            <w:color w:val="0000FF"/>
            <w:sz w:val="20"/>
            <w:szCs w:val="20"/>
          </w:rPr>
          <w:t>правилами</w:t>
        </w:r>
      </w:hyperlink>
      <w:r>
        <w:rPr>
          <w:rFonts w:ascii="Times New Roman" w:hAnsi="Times New Roman" w:cs="Times New Roman"/>
          <w:sz w:val="20"/>
          <w:szCs w:val="20"/>
        </w:rPr>
        <w:t xml:space="preserve"> холодного водоснабжения и водоотведения, утверждаемыми Правительством Российской Федерации.</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lastRenderedPageBreak/>
        <w:t>26. Организация водопроводно-канализационного хозяйства в течение одних суток со дня временного прекращения или ограничения холодного водоснабжения уведомляет о таком прекращении или ограничении:</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а) абонента;</w:t>
      </w:r>
    </w:p>
    <w:p w:rsidR="00004797" w:rsidRDefault="00004797" w:rsidP="00004797">
      <w:pPr>
        <w:pStyle w:val="ConsPlusNonformat"/>
        <w:jc w:val="both"/>
        <w:rPr>
          <w:sz w:val="18"/>
          <w:szCs w:val="18"/>
        </w:rPr>
      </w:pPr>
      <w:r>
        <w:rPr>
          <w:sz w:val="18"/>
          <w:szCs w:val="18"/>
        </w:rPr>
        <w:t xml:space="preserve">    б) ___________________________________________________________________;</w:t>
      </w:r>
    </w:p>
    <w:p w:rsidR="00004797" w:rsidRDefault="00004797" w:rsidP="00004797">
      <w:pPr>
        <w:pStyle w:val="ConsPlusNonformat"/>
        <w:jc w:val="both"/>
        <w:rPr>
          <w:sz w:val="18"/>
          <w:szCs w:val="18"/>
        </w:rPr>
      </w:pPr>
      <w:r>
        <w:rPr>
          <w:sz w:val="18"/>
          <w:szCs w:val="18"/>
        </w:rPr>
        <w:t xml:space="preserve">          </w:t>
      </w:r>
      <w:proofErr w:type="gramStart"/>
      <w:r>
        <w:rPr>
          <w:sz w:val="18"/>
          <w:szCs w:val="18"/>
        </w:rPr>
        <w:t>(указать орган местного самоуправления поселения, городского</w:t>
      </w:r>
      <w:proofErr w:type="gramEnd"/>
    </w:p>
    <w:p w:rsidR="00004797" w:rsidRDefault="00004797" w:rsidP="00004797">
      <w:pPr>
        <w:pStyle w:val="ConsPlusNonformat"/>
        <w:jc w:val="both"/>
        <w:rPr>
          <w:sz w:val="18"/>
          <w:szCs w:val="18"/>
        </w:rPr>
      </w:pPr>
      <w:r>
        <w:rPr>
          <w:sz w:val="18"/>
          <w:szCs w:val="18"/>
        </w:rPr>
        <w:t xml:space="preserve">                                      округа)</w:t>
      </w:r>
    </w:p>
    <w:p w:rsidR="00004797" w:rsidRDefault="00004797" w:rsidP="00004797">
      <w:pPr>
        <w:pStyle w:val="ConsPlusNonformat"/>
        <w:jc w:val="both"/>
        <w:rPr>
          <w:sz w:val="18"/>
          <w:szCs w:val="18"/>
        </w:rPr>
      </w:pPr>
      <w:r>
        <w:rPr>
          <w:sz w:val="18"/>
          <w:szCs w:val="18"/>
        </w:rPr>
        <w:t xml:space="preserve">    в) ___________________________________________________________________;</w:t>
      </w:r>
    </w:p>
    <w:p w:rsidR="00004797" w:rsidRDefault="00004797" w:rsidP="00004797">
      <w:pPr>
        <w:pStyle w:val="ConsPlusNonformat"/>
        <w:jc w:val="both"/>
        <w:rPr>
          <w:sz w:val="18"/>
          <w:szCs w:val="18"/>
        </w:rPr>
      </w:pPr>
      <w:r>
        <w:rPr>
          <w:sz w:val="18"/>
          <w:szCs w:val="18"/>
        </w:rPr>
        <w:t xml:space="preserve">        </w:t>
      </w:r>
      <w:proofErr w:type="gramStart"/>
      <w:r>
        <w:rPr>
          <w:sz w:val="18"/>
          <w:szCs w:val="18"/>
        </w:rPr>
        <w:t>(указать территориальный орган федерального органа исполнительной</w:t>
      </w:r>
      <w:proofErr w:type="gramEnd"/>
    </w:p>
    <w:p w:rsidR="00004797" w:rsidRDefault="00004797" w:rsidP="00004797">
      <w:pPr>
        <w:pStyle w:val="ConsPlusNonformat"/>
        <w:jc w:val="both"/>
        <w:rPr>
          <w:sz w:val="18"/>
          <w:szCs w:val="18"/>
        </w:rPr>
      </w:pPr>
      <w:r>
        <w:rPr>
          <w:sz w:val="18"/>
          <w:szCs w:val="18"/>
        </w:rPr>
        <w:t xml:space="preserve">               власти, </w:t>
      </w:r>
      <w:proofErr w:type="gramStart"/>
      <w:r>
        <w:rPr>
          <w:sz w:val="18"/>
          <w:szCs w:val="18"/>
        </w:rPr>
        <w:t>осуществляющего</w:t>
      </w:r>
      <w:proofErr w:type="gramEnd"/>
      <w:r>
        <w:rPr>
          <w:sz w:val="18"/>
          <w:szCs w:val="18"/>
        </w:rPr>
        <w:t xml:space="preserve"> федеральный государственный</w:t>
      </w:r>
    </w:p>
    <w:p w:rsidR="00004797" w:rsidRDefault="00004797" w:rsidP="00004797">
      <w:pPr>
        <w:pStyle w:val="ConsPlusNonformat"/>
        <w:jc w:val="both"/>
        <w:rPr>
          <w:sz w:val="18"/>
          <w:szCs w:val="18"/>
        </w:rPr>
      </w:pPr>
      <w:r>
        <w:rPr>
          <w:sz w:val="18"/>
          <w:szCs w:val="18"/>
        </w:rPr>
        <w:t xml:space="preserve">                      </w:t>
      </w:r>
      <w:proofErr w:type="gramStart"/>
      <w:r>
        <w:rPr>
          <w:sz w:val="18"/>
          <w:szCs w:val="18"/>
        </w:rPr>
        <w:t>санитарно-эпидемиологический надзор)</w:t>
      </w:r>
      <w:proofErr w:type="gramEnd"/>
    </w:p>
    <w:p w:rsidR="00004797" w:rsidRDefault="00004797" w:rsidP="00004797">
      <w:pPr>
        <w:pStyle w:val="ConsPlusNonformat"/>
        <w:jc w:val="both"/>
        <w:rPr>
          <w:sz w:val="18"/>
          <w:szCs w:val="18"/>
        </w:rPr>
      </w:pPr>
      <w:r>
        <w:rPr>
          <w:sz w:val="18"/>
          <w:szCs w:val="18"/>
        </w:rPr>
        <w:t xml:space="preserve">    г) ___________________________________________________________________.</w:t>
      </w:r>
    </w:p>
    <w:p w:rsidR="00004797" w:rsidRDefault="00004797" w:rsidP="00004797">
      <w:pPr>
        <w:pStyle w:val="ConsPlusNonformat"/>
        <w:jc w:val="both"/>
        <w:rPr>
          <w:sz w:val="18"/>
          <w:szCs w:val="18"/>
        </w:rPr>
      </w:pPr>
      <w:r>
        <w:rPr>
          <w:sz w:val="18"/>
          <w:szCs w:val="18"/>
        </w:rPr>
        <w:t xml:space="preserve">           </w:t>
      </w:r>
      <w:proofErr w:type="gramStart"/>
      <w:r>
        <w:rPr>
          <w:sz w:val="18"/>
          <w:szCs w:val="18"/>
        </w:rPr>
        <w:t>(указать структурные подразделения территориальных органов</w:t>
      </w:r>
      <w:proofErr w:type="gramEnd"/>
    </w:p>
    <w:p w:rsidR="00004797" w:rsidRDefault="00004797" w:rsidP="00004797">
      <w:pPr>
        <w:pStyle w:val="ConsPlusNonformat"/>
        <w:jc w:val="both"/>
        <w:rPr>
          <w:sz w:val="18"/>
          <w:szCs w:val="18"/>
        </w:rPr>
      </w:pPr>
      <w:r>
        <w:rPr>
          <w:sz w:val="18"/>
          <w:szCs w:val="18"/>
        </w:rPr>
        <w:t xml:space="preserve">          федерального органа исполнительной власти, уполномоченного </w:t>
      </w:r>
      <w:proofErr w:type="gramStart"/>
      <w:r>
        <w:rPr>
          <w:sz w:val="18"/>
          <w:szCs w:val="18"/>
        </w:rPr>
        <w:t>на</w:t>
      </w:r>
      <w:proofErr w:type="gramEnd"/>
    </w:p>
    <w:p w:rsidR="00004797" w:rsidRDefault="00004797" w:rsidP="00004797">
      <w:pPr>
        <w:pStyle w:val="ConsPlusNonformat"/>
        <w:jc w:val="both"/>
        <w:rPr>
          <w:sz w:val="18"/>
          <w:szCs w:val="18"/>
        </w:rPr>
      </w:pPr>
      <w:r>
        <w:rPr>
          <w:sz w:val="18"/>
          <w:szCs w:val="18"/>
        </w:rPr>
        <w:t xml:space="preserve">                 решение задач в области пожарной безопасности)</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27. Уведомление организацией водопроводно-канализационного хозяйства о временном прекращении или ограничении холодного водоснабжения, а также уведомление о снятии такого прекращения или ограничения и возобновлении холодного водоснабжения направляются соответствующим лицам любыми доступными способами (почтовое отправление, телеграмма, </w:t>
      </w:r>
      <w:proofErr w:type="spellStart"/>
      <w:r>
        <w:rPr>
          <w:rFonts w:ascii="Times New Roman" w:hAnsi="Times New Roman" w:cs="Times New Roman"/>
          <w:sz w:val="20"/>
          <w:szCs w:val="20"/>
        </w:rPr>
        <w:t>факсограмма</w:t>
      </w:r>
      <w:proofErr w:type="spellEnd"/>
      <w:r>
        <w:rPr>
          <w:rFonts w:ascii="Times New Roman" w:hAnsi="Times New Roman" w:cs="Times New Roman"/>
          <w:sz w:val="20"/>
          <w:szCs w:val="20"/>
        </w:rPr>
        <w:t>, телефонограмма, информационно-телекоммуникационная сеть "Интернет"), позволяющими подтвердить получение такого уведомления адресатами.</w:t>
      </w:r>
    </w:p>
    <w:p w:rsidR="00004797" w:rsidRDefault="00004797" w:rsidP="00004797">
      <w:pPr>
        <w:autoSpaceDE w:val="0"/>
        <w:autoSpaceDN w:val="0"/>
        <w:adjustRightInd w:val="0"/>
        <w:spacing w:after="0" w:line="240" w:lineRule="auto"/>
        <w:jc w:val="center"/>
        <w:rPr>
          <w:rFonts w:ascii="Times New Roman" w:hAnsi="Times New Roman" w:cs="Times New Roman"/>
          <w:sz w:val="20"/>
          <w:szCs w:val="20"/>
        </w:rPr>
      </w:pPr>
    </w:p>
    <w:p w:rsidR="00004797" w:rsidRDefault="00004797" w:rsidP="00004797">
      <w:pPr>
        <w:autoSpaceDE w:val="0"/>
        <w:autoSpaceDN w:val="0"/>
        <w:adjustRightInd w:val="0"/>
        <w:spacing w:after="0" w:line="240" w:lineRule="auto"/>
        <w:jc w:val="center"/>
        <w:outlineLvl w:val="0"/>
        <w:rPr>
          <w:rFonts w:ascii="Times New Roman" w:hAnsi="Times New Roman" w:cs="Times New Roman"/>
          <w:sz w:val="20"/>
          <w:szCs w:val="20"/>
        </w:rPr>
      </w:pPr>
      <w:bookmarkStart w:id="3" w:name="Par173"/>
      <w:bookmarkEnd w:id="3"/>
      <w:r>
        <w:rPr>
          <w:rFonts w:ascii="Times New Roman" w:hAnsi="Times New Roman" w:cs="Times New Roman"/>
          <w:sz w:val="20"/>
          <w:szCs w:val="20"/>
        </w:rPr>
        <w:t>IX. Порядок уведомления организации</w:t>
      </w:r>
    </w:p>
    <w:p w:rsidR="00004797" w:rsidRDefault="00004797" w:rsidP="0000479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водопроводно-канализационного хозяйства о переходе</w:t>
      </w:r>
    </w:p>
    <w:p w:rsidR="00004797" w:rsidRDefault="00004797" w:rsidP="0000479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прав на объекты, в отношении которых</w:t>
      </w:r>
    </w:p>
    <w:p w:rsidR="00004797" w:rsidRDefault="00004797" w:rsidP="0000479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осуществляется водоснабжение</w:t>
      </w:r>
    </w:p>
    <w:p w:rsidR="00004797" w:rsidRDefault="00004797" w:rsidP="00004797">
      <w:pPr>
        <w:autoSpaceDE w:val="0"/>
        <w:autoSpaceDN w:val="0"/>
        <w:adjustRightInd w:val="0"/>
        <w:spacing w:after="0" w:line="240" w:lineRule="auto"/>
        <w:jc w:val="center"/>
        <w:rPr>
          <w:rFonts w:ascii="Times New Roman" w:hAnsi="Times New Roman" w:cs="Times New Roman"/>
          <w:sz w:val="20"/>
          <w:szCs w:val="20"/>
        </w:rPr>
      </w:pP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28. </w:t>
      </w:r>
      <w:proofErr w:type="gramStart"/>
      <w:r>
        <w:rPr>
          <w:rFonts w:ascii="Times New Roman" w:hAnsi="Times New Roman" w:cs="Times New Roman"/>
          <w:sz w:val="20"/>
          <w:szCs w:val="20"/>
        </w:rPr>
        <w:t>В случае передачи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централизованной системе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абонент в течение 3 дней со дня наступления одного из указанных событий, направляет организации водопроводно-канализационного хозяйства письменное уведомление с</w:t>
      </w:r>
      <w:proofErr w:type="gramEnd"/>
      <w:r>
        <w:rPr>
          <w:rFonts w:ascii="Times New Roman" w:hAnsi="Times New Roman" w:cs="Times New Roman"/>
          <w:sz w:val="20"/>
          <w:szCs w:val="20"/>
        </w:rPr>
        <w:t xml:space="preserve"> указанием лиц, к которым перешли эти права, документов, являющихся основанием перехода прав, и вида переданного права.</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Также уведомление направляется любыми доступными способами (почтовое отправление, телеграмма, </w:t>
      </w:r>
      <w:proofErr w:type="spellStart"/>
      <w:r>
        <w:rPr>
          <w:rFonts w:ascii="Times New Roman" w:hAnsi="Times New Roman" w:cs="Times New Roman"/>
          <w:sz w:val="20"/>
          <w:szCs w:val="20"/>
        </w:rPr>
        <w:t>факсограмма</w:t>
      </w:r>
      <w:proofErr w:type="spellEnd"/>
      <w:r>
        <w:rPr>
          <w:rFonts w:ascii="Times New Roman" w:hAnsi="Times New Roman" w:cs="Times New Roman"/>
          <w:sz w:val="20"/>
          <w:szCs w:val="20"/>
        </w:rPr>
        <w:t>, телефонограмма, информационно-телекоммуникационная сеть "Интернет"), позволяющими подтвердить его получение адресатом.</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29. Уведомление считается полученным организацией водопроводно-канализационного хозяйства </w:t>
      </w:r>
      <w:proofErr w:type="gramStart"/>
      <w:r>
        <w:rPr>
          <w:rFonts w:ascii="Times New Roman" w:hAnsi="Times New Roman" w:cs="Times New Roman"/>
          <w:sz w:val="20"/>
          <w:szCs w:val="20"/>
        </w:rPr>
        <w:t>с даты</w:t>
      </w:r>
      <w:proofErr w:type="gramEnd"/>
      <w:r>
        <w:rPr>
          <w:rFonts w:ascii="Times New Roman" w:hAnsi="Times New Roman" w:cs="Times New Roman"/>
          <w:sz w:val="20"/>
          <w:szCs w:val="20"/>
        </w:rPr>
        <w:t xml:space="preserve"> почтового уведомления о вручении или с даты подписи о получении уведомления уполномоченным представителем организации водопроводно-канализационного хозяйства.</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p>
    <w:p w:rsidR="00004797" w:rsidRDefault="00004797" w:rsidP="00004797">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X. Условия водоснабжения иных лиц, объекты которых</w:t>
      </w:r>
    </w:p>
    <w:p w:rsidR="00004797" w:rsidRDefault="00004797" w:rsidP="00004797">
      <w:pPr>
        <w:autoSpaceDE w:val="0"/>
        <w:autoSpaceDN w:val="0"/>
        <w:adjustRightInd w:val="0"/>
        <w:spacing w:after="0" w:line="240" w:lineRule="auto"/>
        <w:jc w:val="center"/>
        <w:rPr>
          <w:rFonts w:ascii="Times New Roman" w:hAnsi="Times New Roman" w:cs="Times New Roman"/>
          <w:sz w:val="20"/>
          <w:szCs w:val="20"/>
        </w:rPr>
      </w:pPr>
      <w:proofErr w:type="gramStart"/>
      <w:r>
        <w:rPr>
          <w:rFonts w:ascii="Times New Roman" w:hAnsi="Times New Roman" w:cs="Times New Roman"/>
          <w:sz w:val="20"/>
          <w:szCs w:val="20"/>
        </w:rPr>
        <w:t>подключены</w:t>
      </w:r>
      <w:proofErr w:type="gramEnd"/>
      <w:r>
        <w:rPr>
          <w:rFonts w:ascii="Times New Roman" w:hAnsi="Times New Roman" w:cs="Times New Roman"/>
          <w:sz w:val="20"/>
          <w:szCs w:val="20"/>
        </w:rPr>
        <w:t xml:space="preserve"> к водопроводным сетям, принадлежащим абоненту</w:t>
      </w:r>
    </w:p>
    <w:p w:rsidR="00004797" w:rsidRDefault="00004797" w:rsidP="00004797">
      <w:pPr>
        <w:autoSpaceDE w:val="0"/>
        <w:autoSpaceDN w:val="0"/>
        <w:adjustRightInd w:val="0"/>
        <w:spacing w:after="0" w:line="240" w:lineRule="auto"/>
        <w:jc w:val="center"/>
        <w:rPr>
          <w:rFonts w:ascii="Times New Roman" w:hAnsi="Times New Roman" w:cs="Times New Roman"/>
          <w:sz w:val="20"/>
          <w:szCs w:val="20"/>
        </w:rPr>
      </w:pP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30. Абонент представляет организации водопроводно-канализационного хозяйства сведения о лицах, объекты которых подключены к водопроводным сетям, принадлежащим абоненту.</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31. </w:t>
      </w:r>
      <w:proofErr w:type="gramStart"/>
      <w:r>
        <w:rPr>
          <w:rFonts w:ascii="Times New Roman" w:hAnsi="Times New Roman" w:cs="Times New Roman"/>
          <w:sz w:val="20"/>
          <w:szCs w:val="20"/>
        </w:rPr>
        <w:t>Сведения о лицах, объекты которых подключены к водопроводным сетям, принадлежащим абоненту, представляются в письменной форме с указанием наименования таких лиц, срока подключения к водопроводным сетям, места и схемы подключения к водопроводным сетям, разрешенного отбора объема холодной воды и режима подачи холодной воды, а также наличия узла учета и места отбора проб холодной воды.</w:t>
      </w:r>
      <w:proofErr w:type="gramEnd"/>
      <w:r>
        <w:rPr>
          <w:rFonts w:ascii="Times New Roman" w:hAnsi="Times New Roman" w:cs="Times New Roman"/>
          <w:sz w:val="20"/>
          <w:szCs w:val="20"/>
        </w:rPr>
        <w:t xml:space="preserve"> Организация водопроводно-канализационного хозяйства вправе запросить у абонента иные необходимые сведения и документы.</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32. Организация водопроводно-канализационного хозяйства осуществляет водоснабжение иных лиц, объекты которых подключены к водопроводным сетям абонента, при условии, что такие лица заключили настоящий договор с организацией водопроводно-канализационного хозяйства.</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lastRenderedPageBreak/>
        <w:t>33.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настоящего договора, единого договора холодного водоснабжения и водоотведения с организацией водопроводно-канализационного хозяйства.</w:t>
      </w:r>
    </w:p>
    <w:p w:rsidR="00004797" w:rsidRDefault="00004797" w:rsidP="00004797">
      <w:pPr>
        <w:autoSpaceDE w:val="0"/>
        <w:autoSpaceDN w:val="0"/>
        <w:adjustRightInd w:val="0"/>
        <w:spacing w:after="0" w:line="240" w:lineRule="auto"/>
        <w:jc w:val="center"/>
        <w:rPr>
          <w:rFonts w:ascii="Times New Roman" w:hAnsi="Times New Roman" w:cs="Times New Roman"/>
          <w:sz w:val="20"/>
          <w:szCs w:val="20"/>
        </w:rPr>
      </w:pPr>
    </w:p>
    <w:p w:rsidR="00004797" w:rsidRDefault="00004797" w:rsidP="00004797">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XI. Порядок урегулирования разногласий,</w:t>
      </w:r>
    </w:p>
    <w:p w:rsidR="00004797" w:rsidRDefault="00004797" w:rsidP="00004797">
      <w:pPr>
        <w:autoSpaceDE w:val="0"/>
        <w:autoSpaceDN w:val="0"/>
        <w:adjustRightInd w:val="0"/>
        <w:spacing w:after="0" w:line="240" w:lineRule="auto"/>
        <w:jc w:val="center"/>
        <w:rPr>
          <w:rFonts w:ascii="Times New Roman" w:hAnsi="Times New Roman" w:cs="Times New Roman"/>
          <w:sz w:val="20"/>
          <w:szCs w:val="20"/>
        </w:rPr>
      </w:pPr>
      <w:proofErr w:type="gramStart"/>
      <w:r>
        <w:rPr>
          <w:rFonts w:ascii="Times New Roman" w:hAnsi="Times New Roman" w:cs="Times New Roman"/>
          <w:sz w:val="20"/>
          <w:szCs w:val="20"/>
        </w:rPr>
        <w:t>возникающих</w:t>
      </w:r>
      <w:proofErr w:type="gramEnd"/>
      <w:r>
        <w:rPr>
          <w:rFonts w:ascii="Times New Roman" w:hAnsi="Times New Roman" w:cs="Times New Roman"/>
          <w:sz w:val="20"/>
          <w:szCs w:val="20"/>
        </w:rPr>
        <w:t xml:space="preserve"> между абонентом и организацией</w:t>
      </w:r>
    </w:p>
    <w:p w:rsidR="00004797" w:rsidRDefault="00004797" w:rsidP="0000479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водопроводно-канализационного хозяйства по договору</w:t>
      </w:r>
    </w:p>
    <w:p w:rsidR="00004797" w:rsidRDefault="00004797" w:rsidP="00004797">
      <w:pPr>
        <w:autoSpaceDE w:val="0"/>
        <w:autoSpaceDN w:val="0"/>
        <w:adjustRightInd w:val="0"/>
        <w:spacing w:after="0" w:line="240" w:lineRule="auto"/>
        <w:jc w:val="center"/>
        <w:rPr>
          <w:rFonts w:ascii="Times New Roman" w:hAnsi="Times New Roman" w:cs="Times New Roman"/>
          <w:sz w:val="20"/>
          <w:szCs w:val="20"/>
        </w:rPr>
      </w:pP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34.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35. Претензия направляется по адресу стороны, указанному в реквизитах договора, и должна содержать:</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а) сведения о заявителе (наименование, местонахождение, адрес);</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б) содержание спора, разногласий;</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г) другие сведения по усмотрению стороны.</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36. Сторона, получившая претензию, в течение 5 рабочих дней со дня ее получения обязана рассмотреть претензию и дать ответ.</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37. Стороны составляют акт об урегулировании спора (разногласий).</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38. В случае </w:t>
      </w:r>
      <w:proofErr w:type="spellStart"/>
      <w:r>
        <w:rPr>
          <w:rFonts w:ascii="Times New Roman" w:hAnsi="Times New Roman" w:cs="Times New Roman"/>
          <w:sz w:val="20"/>
          <w:szCs w:val="20"/>
        </w:rPr>
        <w:t>недостижения</w:t>
      </w:r>
      <w:proofErr w:type="spellEnd"/>
      <w:r>
        <w:rPr>
          <w:rFonts w:ascii="Times New Roman" w:hAnsi="Times New Roman" w:cs="Times New Roman"/>
          <w:sz w:val="20"/>
          <w:szCs w:val="20"/>
        </w:rPr>
        <w:t xml:space="preserve"> сторонами согласия, спор и разногласия, возникшие из настоящего договора, подлежат урегулированию в суде в порядке, установленном законодательством Российской Федерации.</w:t>
      </w:r>
    </w:p>
    <w:p w:rsidR="00004797" w:rsidRDefault="00004797" w:rsidP="00004797">
      <w:pPr>
        <w:autoSpaceDE w:val="0"/>
        <w:autoSpaceDN w:val="0"/>
        <w:adjustRightInd w:val="0"/>
        <w:spacing w:after="0" w:line="240" w:lineRule="auto"/>
        <w:jc w:val="center"/>
        <w:rPr>
          <w:rFonts w:ascii="Times New Roman" w:hAnsi="Times New Roman" w:cs="Times New Roman"/>
          <w:sz w:val="20"/>
          <w:szCs w:val="20"/>
        </w:rPr>
      </w:pPr>
    </w:p>
    <w:p w:rsidR="00004797" w:rsidRDefault="00004797" w:rsidP="00004797">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XII. Ответственность сторон</w:t>
      </w:r>
    </w:p>
    <w:p w:rsidR="00004797" w:rsidRDefault="00004797" w:rsidP="00004797">
      <w:pPr>
        <w:autoSpaceDE w:val="0"/>
        <w:autoSpaceDN w:val="0"/>
        <w:adjustRightInd w:val="0"/>
        <w:spacing w:after="0" w:line="240" w:lineRule="auto"/>
        <w:jc w:val="center"/>
        <w:rPr>
          <w:rFonts w:ascii="Times New Roman" w:hAnsi="Times New Roman" w:cs="Times New Roman"/>
          <w:sz w:val="20"/>
          <w:szCs w:val="20"/>
        </w:rPr>
      </w:pP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39.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40. В случае нарушения организацией водопроводно-канализационного хозяйства требований к качеству питьевой воды, режима подачи холодной воды,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Ответственность организации водопроводно-канализационного хозяйства за качество подаваемой холодной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эксплуатационной ответственности.</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41.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неустойки в размере 2-кратной ставки рефинансирования (учетной ставки)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w:t>
      </w:r>
    </w:p>
    <w:p w:rsidR="00004797" w:rsidRDefault="00004797" w:rsidP="00004797">
      <w:pPr>
        <w:autoSpaceDE w:val="0"/>
        <w:autoSpaceDN w:val="0"/>
        <w:adjustRightInd w:val="0"/>
        <w:spacing w:after="0" w:line="240" w:lineRule="auto"/>
        <w:jc w:val="center"/>
        <w:rPr>
          <w:rFonts w:ascii="Times New Roman" w:hAnsi="Times New Roman" w:cs="Times New Roman"/>
          <w:sz w:val="20"/>
          <w:szCs w:val="20"/>
        </w:rPr>
      </w:pPr>
    </w:p>
    <w:p w:rsidR="00004797" w:rsidRDefault="00004797" w:rsidP="00004797">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XIII. Обстоятельства непреодолимой силы</w:t>
      </w:r>
    </w:p>
    <w:p w:rsidR="00004797" w:rsidRDefault="00004797" w:rsidP="00004797">
      <w:pPr>
        <w:autoSpaceDE w:val="0"/>
        <w:autoSpaceDN w:val="0"/>
        <w:adjustRightInd w:val="0"/>
        <w:spacing w:after="0" w:line="240" w:lineRule="auto"/>
        <w:jc w:val="center"/>
        <w:rPr>
          <w:rFonts w:ascii="Times New Roman" w:hAnsi="Times New Roman" w:cs="Times New Roman"/>
          <w:sz w:val="20"/>
          <w:szCs w:val="20"/>
        </w:rPr>
      </w:pP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42.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43. Сторона, подвергшаяся действию непреодолимой силы, обязана известить любыми доступными способами другую сторону без промедления, не позднее 24 часов, о наступлении указанных обстоятельств или предпринять все действия для уведомления другой стороны.</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Извещение должно содержать данные о наступлении и характере указанных обстоятельств.</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lastRenderedPageBreak/>
        <w:t>Сторона должна также без промедления, не позднее 24 часов, известить другую сторону о прекращении таких обстоятельств.</w:t>
      </w:r>
    </w:p>
    <w:p w:rsidR="00004797" w:rsidRDefault="00004797" w:rsidP="00004797">
      <w:pPr>
        <w:autoSpaceDE w:val="0"/>
        <w:autoSpaceDN w:val="0"/>
        <w:adjustRightInd w:val="0"/>
        <w:spacing w:after="0" w:line="240" w:lineRule="auto"/>
        <w:jc w:val="center"/>
        <w:rPr>
          <w:rFonts w:ascii="Times New Roman" w:hAnsi="Times New Roman" w:cs="Times New Roman"/>
          <w:sz w:val="20"/>
          <w:szCs w:val="20"/>
        </w:rPr>
      </w:pPr>
    </w:p>
    <w:p w:rsidR="00004797" w:rsidRDefault="00004797" w:rsidP="00004797">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XIV. Действие договора</w:t>
      </w:r>
    </w:p>
    <w:p w:rsidR="00004797" w:rsidRDefault="00004797" w:rsidP="00004797">
      <w:pPr>
        <w:autoSpaceDE w:val="0"/>
        <w:autoSpaceDN w:val="0"/>
        <w:adjustRightInd w:val="0"/>
        <w:spacing w:after="0" w:line="240" w:lineRule="auto"/>
        <w:jc w:val="center"/>
        <w:rPr>
          <w:rFonts w:ascii="Times New Roman" w:hAnsi="Times New Roman" w:cs="Times New Roman"/>
          <w:sz w:val="20"/>
          <w:szCs w:val="20"/>
        </w:rPr>
      </w:pPr>
    </w:p>
    <w:p w:rsidR="00004797" w:rsidRDefault="00004797" w:rsidP="00004797">
      <w:pPr>
        <w:pStyle w:val="ConsPlusNonformat"/>
        <w:jc w:val="both"/>
        <w:rPr>
          <w:sz w:val="18"/>
          <w:szCs w:val="18"/>
        </w:rPr>
      </w:pPr>
      <w:r>
        <w:rPr>
          <w:sz w:val="18"/>
          <w:szCs w:val="18"/>
        </w:rPr>
        <w:t xml:space="preserve">    44. Настоящий договор вступает в силу </w:t>
      </w:r>
      <w:proofErr w:type="gramStart"/>
      <w:r>
        <w:rPr>
          <w:sz w:val="18"/>
          <w:szCs w:val="18"/>
        </w:rPr>
        <w:t>с</w:t>
      </w:r>
      <w:proofErr w:type="gramEnd"/>
      <w:r>
        <w:rPr>
          <w:sz w:val="18"/>
          <w:szCs w:val="18"/>
        </w:rPr>
        <w:t xml:space="preserve"> ______________________________.</w:t>
      </w:r>
    </w:p>
    <w:p w:rsidR="00004797" w:rsidRDefault="00004797" w:rsidP="00004797">
      <w:pPr>
        <w:pStyle w:val="ConsPlusNonformat"/>
        <w:jc w:val="both"/>
        <w:rPr>
          <w:sz w:val="18"/>
          <w:szCs w:val="18"/>
        </w:rPr>
      </w:pPr>
      <w:r>
        <w:rPr>
          <w:sz w:val="18"/>
          <w:szCs w:val="18"/>
        </w:rPr>
        <w:t xml:space="preserve">                                                    (указать дату)</w:t>
      </w:r>
    </w:p>
    <w:p w:rsidR="00004797" w:rsidRDefault="00004797" w:rsidP="00004797">
      <w:pPr>
        <w:pStyle w:val="ConsPlusNonformat"/>
        <w:jc w:val="both"/>
        <w:rPr>
          <w:sz w:val="18"/>
          <w:szCs w:val="18"/>
        </w:rPr>
      </w:pPr>
      <w:r>
        <w:rPr>
          <w:sz w:val="18"/>
          <w:szCs w:val="18"/>
        </w:rPr>
        <w:t xml:space="preserve">    45. Настоящий договор заключается на срок ____________________________.</w:t>
      </w:r>
    </w:p>
    <w:p w:rsidR="00004797" w:rsidRDefault="00004797" w:rsidP="00004797">
      <w:pPr>
        <w:pStyle w:val="ConsPlusNonformat"/>
        <w:jc w:val="both"/>
        <w:rPr>
          <w:sz w:val="18"/>
          <w:szCs w:val="18"/>
        </w:rPr>
      </w:pPr>
      <w:r>
        <w:rPr>
          <w:sz w:val="18"/>
          <w:szCs w:val="18"/>
        </w:rPr>
        <w:t xml:space="preserve">                                                     (указать срок)</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46.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47. Настоящий </w:t>
      </w:r>
      <w:proofErr w:type="gramStart"/>
      <w:r>
        <w:rPr>
          <w:rFonts w:ascii="Times New Roman" w:hAnsi="Times New Roman" w:cs="Times New Roman"/>
          <w:sz w:val="20"/>
          <w:szCs w:val="20"/>
        </w:rPr>
        <w:t>договор</w:t>
      </w:r>
      <w:proofErr w:type="gramEnd"/>
      <w:r>
        <w:rPr>
          <w:rFonts w:ascii="Times New Roman" w:hAnsi="Times New Roman" w:cs="Times New Roman"/>
          <w:sz w:val="20"/>
          <w:szCs w:val="20"/>
        </w:rPr>
        <w:t xml:space="preserve"> может быть расторгнут до окончания срока его действия по обоюдному согласию сторон.</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48.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rsidR="00004797" w:rsidRDefault="00004797" w:rsidP="00004797">
      <w:pPr>
        <w:autoSpaceDE w:val="0"/>
        <w:autoSpaceDN w:val="0"/>
        <w:adjustRightInd w:val="0"/>
        <w:spacing w:after="0" w:line="240" w:lineRule="auto"/>
        <w:jc w:val="center"/>
        <w:rPr>
          <w:rFonts w:ascii="Times New Roman" w:hAnsi="Times New Roman" w:cs="Times New Roman"/>
          <w:sz w:val="20"/>
          <w:szCs w:val="20"/>
        </w:rPr>
      </w:pPr>
    </w:p>
    <w:p w:rsidR="00004797" w:rsidRDefault="00004797" w:rsidP="00004797">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XV. Прочие условия</w:t>
      </w:r>
    </w:p>
    <w:p w:rsidR="00004797" w:rsidRDefault="00004797" w:rsidP="00004797">
      <w:pPr>
        <w:autoSpaceDE w:val="0"/>
        <w:autoSpaceDN w:val="0"/>
        <w:adjustRightInd w:val="0"/>
        <w:spacing w:after="0" w:line="240" w:lineRule="auto"/>
        <w:jc w:val="center"/>
        <w:rPr>
          <w:rFonts w:ascii="Times New Roman" w:hAnsi="Times New Roman" w:cs="Times New Roman"/>
          <w:sz w:val="20"/>
          <w:szCs w:val="20"/>
        </w:rPr>
      </w:pP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49.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50. В случае изменения наименования, местонахождения или банковских реквизитов стороны она обязана уведомить об этом другую сторону в письменной форме в течение 5 рабочих дней со дня наступления указанных обстоятельств любыми доступными способами, позволяющими подтвердить получение такого уведомления адресатом.</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51.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11" w:history="1">
        <w:r>
          <w:rPr>
            <w:rFonts w:ascii="Times New Roman" w:hAnsi="Times New Roman" w:cs="Times New Roman"/>
            <w:color w:val="0000FF"/>
            <w:sz w:val="20"/>
            <w:szCs w:val="20"/>
          </w:rPr>
          <w:t>закона</w:t>
        </w:r>
      </w:hyperlink>
      <w:r>
        <w:rPr>
          <w:rFonts w:ascii="Times New Roman" w:hAnsi="Times New Roman" w:cs="Times New Roman"/>
          <w:sz w:val="20"/>
          <w:szCs w:val="20"/>
        </w:rPr>
        <w:t xml:space="preserve"> "О водоснабжении и водоотведении" и иными нормативными правовыми актами Российской Федерации в сфере водоснабжения и водоотведения.</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52. Настоящий договор составлен в 2 экземплярах, имеющих равную юридическую силу.</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53. </w:t>
      </w:r>
      <w:hyperlink w:anchor="Par252" w:history="1">
        <w:r>
          <w:rPr>
            <w:rFonts w:ascii="Times New Roman" w:hAnsi="Times New Roman" w:cs="Times New Roman"/>
            <w:color w:val="0000FF"/>
            <w:sz w:val="20"/>
            <w:szCs w:val="20"/>
          </w:rPr>
          <w:t>Приложения</w:t>
        </w:r>
      </w:hyperlink>
      <w:r>
        <w:rPr>
          <w:rFonts w:ascii="Times New Roman" w:hAnsi="Times New Roman" w:cs="Times New Roman"/>
          <w:sz w:val="20"/>
          <w:szCs w:val="20"/>
        </w:rPr>
        <w:t xml:space="preserve"> к настоящему договору являются его неотъемлемой частью.</w:t>
      </w:r>
    </w:p>
    <w:p w:rsidR="00004797" w:rsidRDefault="00004797" w:rsidP="00004797">
      <w:pPr>
        <w:autoSpaceDE w:val="0"/>
        <w:autoSpaceDN w:val="0"/>
        <w:adjustRightInd w:val="0"/>
        <w:spacing w:after="0" w:line="240" w:lineRule="auto"/>
        <w:ind w:firstLine="540"/>
        <w:jc w:val="both"/>
        <w:rPr>
          <w:rFonts w:ascii="Times New Roman" w:hAnsi="Times New Roman" w:cs="Times New Roman"/>
          <w:sz w:val="20"/>
          <w:szCs w:val="20"/>
        </w:rPr>
      </w:pPr>
    </w:p>
    <w:p w:rsidR="00004797" w:rsidRDefault="00004797" w:rsidP="00004797">
      <w:pPr>
        <w:pStyle w:val="ConsPlusCell"/>
        <w:jc w:val="both"/>
        <w:rPr>
          <w:rFonts w:ascii="Courier New" w:hAnsi="Courier New" w:cs="Courier New"/>
          <w:sz w:val="18"/>
          <w:szCs w:val="18"/>
        </w:rPr>
      </w:pPr>
      <w:r>
        <w:rPr>
          <w:rFonts w:ascii="Courier New" w:hAnsi="Courier New" w:cs="Courier New"/>
          <w:sz w:val="18"/>
          <w:szCs w:val="18"/>
        </w:rPr>
        <w:t>Организация водопроводн</w:t>
      </w:r>
      <w:proofErr w:type="gramStart"/>
      <w:r>
        <w:rPr>
          <w:rFonts w:ascii="Courier New" w:hAnsi="Courier New" w:cs="Courier New"/>
          <w:sz w:val="18"/>
          <w:szCs w:val="18"/>
        </w:rPr>
        <w:t>о-</w:t>
      </w:r>
      <w:proofErr w:type="gramEnd"/>
      <w:r>
        <w:rPr>
          <w:rFonts w:ascii="Courier New" w:hAnsi="Courier New" w:cs="Courier New"/>
          <w:sz w:val="18"/>
          <w:szCs w:val="18"/>
        </w:rPr>
        <w:t xml:space="preserve">               Абонент</w:t>
      </w:r>
    </w:p>
    <w:p w:rsidR="00004797" w:rsidRDefault="00004797" w:rsidP="00004797">
      <w:pPr>
        <w:pStyle w:val="ConsPlusCell"/>
        <w:jc w:val="both"/>
        <w:rPr>
          <w:rFonts w:ascii="Courier New" w:hAnsi="Courier New" w:cs="Courier New"/>
          <w:sz w:val="18"/>
          <w:szCs w:val="18"/>
        </w:rPr>
      </w:pPr>
      <w:r>
        <w:rPr>
          <w:rFonts w:ascii="Courier New" w:hAnsi="Courier New" w:cs="Courier New"/>
          <w:sz w:val="18"/>
          <w:szCs w:val="18"/>
        </w:rPr>
        <w:t>канализационного хозяйства</w:t>
      </w:r>
    </w:p>
    <w:p w:rsidR="00004797" w:rsidRDefault="00004797" w:rsidP="00004797">
      <w:pPr>
        <w:pStyle w:val="ConsPlusCell"/>
        <w:jc w:val="both"/>
        <w:rPr>
          <w:rFonts w:ascii="Courier New" w:hAnsi="Courier New" w:cs="Courier New"/>
          <w:sz w:val="18"/>
          <w:szCs w:val="18"/>
        </w:rPr>
      </w:pPr>
    </w:p>
    <w:p w:rsidR="00004797" w:rsidRDefault="00004797" w:rsidP="00004797">
      <w:pPr>
        <w:pStyle w:val="ConsPlusCell"/>
        <w:jc w:val="both"/>
        <w:rPr>
          <w:rFonts w:ascii="Courier New" w:hAnsi="Courier New" w:cs="Courier New"/>
          <w:sz w:val="18"/>
          <w:szCs w:val="18"/>
        </w:rPr>
      </w:pPr>
      <w:r>
        <w:rPr>
          <w:rFonts w:ascii="Courier New" w:hAnsi="Courier New" w:cs="Courier New"/>
          <w:sz w:val="18"/>
          <w:szCs w:val="18"/>
        </w:rPr>
        <w:t>___________________________________     ___________________________________</w:t>
      </w:r>
    </w:p>
    <w:p w:rsidR="00004797" w:rsidRDefault="00004797" w:rsidP="00004797">
      <w:pPr>
        <w:pStyle w:val="ConsPlusCell"/>
        <w:jc w:val="both"/>
        <w:rPr>
          <w:rFonts w:ascii="Courier New" w:hAnsi="Courier New" w:cs="Courier New"/>
          <w:sz w:val="18"/>
          <w:szCs w:val="18"/>
        </w:rPr>
      </w:pPr>
    </w:p>
    <w:p w:rsidR="00004797" w:rsidRDefault="00004797" w:rsidP="00004797">
      <w:pPr>
        <w:pStyle w:val="ConsPlusCell"/>
        <w:jc w:val="both"/>
        <w:rPr>
          <w:rFonts w:ascii="Courier New" w:hAnsi="Courier New" w:cs="Courier New"/>
          <w:sz w:val="18"/>
          <w:szCs w:val="18"/>
        </w:rPr>
      </w:pPr>
      <w:r>
        <w:rPr>
          <w:rFonts w:ascii="Courier New" w:hAnsi="Courier New" w:cs="Courier New"/>
          <w:sz w:val="18"/>
          <w:szCs w:val="18"/>
        </w:rPr>
        <w:t>"__" ___________ 20__ г.                "__" ___________ 20__ г.</w:t>
      </w:r>
    </w:p>
    <w:p w:rsidR="00004797" w:rsidRDefault="00004797" w:rsidP="00004797">
      <w:pPr>
        <w:autoSpaceDE w:val="0"/>
        <w:autoSpaceDN w:val="0"/>
        <w:adjustRightInd w:val="0"/>
        <w:spacing w:after="0" w:line="240" w:lineRule="auto"/>
        <w:jc w:val="right"/>
        <w:rPr>
          <w:rFonts w:ascii="Times New Roman" w:hAnsi="Times New Roman" w:cs="Times New Roman"/>
          <w:sz w:val="20"/>
          <w:szCs w:val="20"/>
        </w:rPr>
      </w:pPr>
    </w:p>
    <w:p w:rsidR="00004797" w:rsidRDefault="00004797" w:rsidP="00004797">
      <w:pPr>
        <w:autoSpaceDE w:val="0"/>
        <w:autoSpaceDN w:val="0"/>
        <w:adjustRightInd w:val="0"/>
        <w:spacing w:after="0" w:line="240" w:lineRule="auto"/>
        <w:jc w:val="right"/>
        <w:rPr>
          <w:rFonts w:ascii="Times New Roman" w:hAnsi="Times New Roman" w:cs="Times New Roman"/>
          <w:sz w:val="20"/>
          <w:szCs w:val="20"/>
        </w:rPr>
      </w:pPr>
    </w:p>
    <w:p w:rsidR="00004797" w:rsidRDefault="00004797" w:rsidP="00004797">
      <w:pPr>
        <w:autoSpaceDE w:val="0"/>
        <w:autoSpaceDN w:val="0"/>
        <w:adjustRightInd w:val="0"/>
        <w:spacing w:after="0" w:line="240" w:lineRule="auto"/>
        <w:jc w:val="right"/>
        <w:rPr>
          <w:rFonts w:ascii="Times New Roman" w:hAnsi="Times New Roman" w:cs="Times New Roman"/>
          <w:sz w:val="20"/>
          <w:szCs w:val="20"/>
        </w:rPr>
      </w:pPr>
    </w:p>
    <w:p w:rsidR="00004797" w:rsidRDefault="00004797" w:rsidP="00004797">
      <w:pPr>
        <w:autoSpaceDE w:val="0"/>
        <w:autoSpaceDN w:val="0"/>
        <w:adjustRightInd w:val="0"/>
        <w:spacing w:after="0" w:line="240" w:lineRule="auto"/>
        <w:jc w:val="right"/>
        <w:rPr>
          <w:rFonts w:ascii="Times New Roman" w:hAnsi="Times New Roman" w:cs="Times New Roman"/>
          <w:sz w:val="20"/>
          <w:szCs w:val="20"/>
        </w:rPr>
      </w:pPr>
    </w:p>
    <w:p w:rsidR="00004797" w:rsidRDefault="00004797" w:rsidP="00004797">
      <w:pPr>
        <w:autoSpaceDE w:val="0"/>
        <w:autoSpaceDN w:val="0"/>
        <w:adjustRightInd w:val="0"/>
        <w:spacing w:after="0" w:line="240" w:lineRule="auto"/>
        <w:jc w:val="right"/>
        <w:rPr>
          <w:rFonts w:ascii="Times New Roman" w:hAnsi="Times New Roman" w:cs="Times New Roman"/>
          <w:sz w:val="20"/>
          <w:szCs w:val="20"/>
        </w:rPr>
      </w:pPr>
    </w:p>
    <w:p w:rsidR="00004797" w:rsidRDefault="00004797" w:rsidP="00004797">
      <w:pPr>
        <w:autoSpaceDE w:val="0"/>
        <w:autoSpaceDN w:val="0"/>
        <w:adjustRightInd w:val="0"/>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Приложение N 1</w:t>
      </w:r>
    </w:p>
    <w:p w:rsidR="00004797" w:rsidRDefault="00004797" w:rsidP="00004797">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к типовому договору</w:t>
      </w:r>
    </w:p>
    <w:p w:rsidR="00004797" w:rsidRDefault="00004797" w:rsidP="00004797">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холодного водоснабжения</w:t>
      </w:r>
    </w:p>
    <w:p w:rsidR="00004797" w:rsidRDefault="00004797" w:rsidP="00004797">
      <w:pPr>
        <w:autoSpaceDE w:val="0"/>
        <w:autoSpaceDN w:val="0"/>
        <w:adjustRightInd w:val="0"/>
        <w:spacing w:after="0" w:line="240" w:lineRule="auto"/>
        <w:jc w:val="right"/>
        <w:rPr>
          <w:rFonts w:ascii="Times New Roman" w:hAnsi="Times New Roman" w:cs="Times New Roman"/>
          <w:sz w:val="20"/>
          <w:szCs w:val="20"/>
        </w:rPr>
      </w:pPr>
    </w:p>
    <w:p w:rsidR="00004797" w:rsidRDefault="00004797" w:rsidP="00004797">
      <w:pPr>
        <w:pStyle w:val="ConsPlusNonformat"/>
        <w:jc w:val="both"/>
        <w:rPr>
          <w:sz w:val="18"/>
          <w:szCs w:val="18"/>
        </w:rPr>
      </w:pPr>
      <w:bookmarkStart w:id="4" w:name="Par252"/>
      <w:bookmarkEnd w:id="4"/>
      <w:r>
        <w:rPr>
          <w:sz w:val="18"/>
          <w:szCs w:val="18"/>
        </w:rPr>
        <w:t xml:space="preserve">                                    АКТ</w:t>
      </w:r>
    </w:p>
    <w:p w:rsidR="00004797" w:rsidRDefault="00004797" w:rsidP="00004797">
      <w:pPr>
        <w:pStyle w:val="ConsPlusNonformat"/>
        <w:jc w:val="both"/>
        <w:rPr>
          <w:sz w:val="18"/>
          <w:szCs w:val="18"/>
        </w:rPr>
      </w:pPr>
      <w:r>
        <w:rPr>
          <w:sz w:val="18"/>
          <w:szCs w:val="18"/>
        </w:rPr>
        <w:t xml:space="preserve">                 о разграничении балансовой принадлежности</w:t>
      </w:r>
    </w:p>
    <w:p w:rsidR="00004797" w:rsidRDefault="00004797" w:rsidP="00004797">
      <w:pPr>
        <w:pStyle w:val="ConsPlusNonformat"/>
        <w:jc w:val="both"/>
        <w:rPr>
          <w:sz w:val="18"/>
          <w:szCs w:val="18"/>
        </w:rPr>
      </w:pPr>
    </w:p>
    <w:p w:rsidR="00004797" w:rsidRDefault="00004797" w:rsidP="00004797">
      <w:pPr>
        <w:pStyle w:val="ConsPlusNonformat"/>
        <w:jc w:val="both"/>
        <w:rPr>
          <w:sz w:val="18"/>
          <w:szCs w:val="18"/>
        </w:rPr>
      </w:pPr>
      <w:r>
        <w:rPr>
          <w:sz w:val="18"/>
          <w:szCs w:val="18"/>
        </w:rPr>
        <w:t>__________________________________________________________________________,</w:t>
      </w:r>
    </w:p>
    <w:p w:rsidR="00004797" w:rsidRDefault="00004797" w:rsidP="00004797">
      <w:pPr>
        <w:pStyle w:val="ConsPlusNonformat"/>
        <w:jc w:val="both"/>
        <w:rPr>
          <w:sz w:val="18"/>
          <w:szCs w:val="18"/>
        </w:rPr>
      </w:pPr>
      <w:r>
        <w:rPr>
          <w:sz w:val="18"/>
          <w:szCs w:val="18"/>
        </w:rPr>
        <w:t xml:space="preserve">                        (наименование организации)</w:t>
      </w:r>
    </w:p>
    <w:p w:rsidR="00004797" w:rsidRDefault="00004797" w:rsidP="00004797">
      <w:pPr>
        <w:pStyle w:val="ConsPlusNonformat"/>
        <w:jc w:val="both"/>
        <w:rPr>
          <w:sz w:val="18"/>
          <w:szCs w:val="18"/>
        </w:rPr>
      </w:pPr>
      <w:proofErr w:type="gramStart"/>
      <w:r>
        <w:rPr>
          <w:sz w:val="18"/>
          <w:szCs w:val="18"/>
        </w:rPr>
        <w:t>именуемое</w:t>
      </w:r>
      <w:proofErr w:type="gramEnd"/>
      <w:r>
        <w:rPr>
          <w:sz w:val="18"/>
          <w:szCs w:val="18"/>
        </w:rPr>
        <w:t xml:space="preserve">   в   дальнейшем    организацией    водопроводно-канализационного</w:t>
      </w:r>
    </w:p>
    <w:p w:rsidR="00004797" w:rsidRDefault="00004797" w:rsidP="00004797">
      <w:pPr>
        <w:pStyle w:val="ConsPlusNonformat"/>
        <w:jc w:val="both"/>
        <w:rPr>
          <w:sz w:val="18"/>
          <w:szCs w:val="18"/>
        </w:rPr>
      </w:pPr>
      <w:r>
        <w:rPr>
          <w:sz w:val="18"/>
          <w:szCs w:val="18"/>
        </w:rPr>
        <w:t>хозяйства, в лице ________________________________________________________,</w:t>
      </w:r>
    </w:p>
    <w:p w:rsidR="00004797" w:rsidRDefault="00004797" w:rsidP="00004797">
      <w:pPr>
        <w:pStyle w:val="ConsPlusNonformat"/>
        <w:jc w:val="both"/>
        <w:rPr>
          <w:sz w:val="18"/>
          <w:szCs w:val="18"/>
        </w:rPr>
      </w:pPr>
      <w:r>
        <w:rPr>
          <w:sz w:val="18"/>
          <w:szCs w:val="18"/>
        </w:rPr>
        <w:t xml:space="preserve">                      (наименование должности, фамилия, имя, отчество)</w:t>
      </w:r>
    </w:p>
    <w:p w:rsidR="00004797" w:rsidRDefault="00004797" w:rsidP="00004797">
      <w:pPr>
        <w:pStyle w:val="ConsPlusNonformat"/>
        <w:jc w:val="both"/>
        <w:rPr>
          <w:sz w:val="18"/>
          <w:szCs w:val="18"/>
        </w:rPr>
      </w:pPr>
      <w:proofErr w:type="gramStart"/>
      <w:r>
        <w:rPr>
          <w:sz w:val="18"/>
          <w:szCs w:val="18"/>
        </w:rPr>
        <w:t>действующего</w:t>
      </w:r>
      <w:proofErr w:type="gramEnd"/>
      <w:r>
        <w:rPr>
          <w:sz w:val="18"/>
          <w:szCs w:val="18"/>
        </w:rPr>
        <w:t xml:space="preserve"> на основании ________________________________________________,</w:t>
      </w:r>
    </w:p>
    <w:p w:rsidR="00004797" w:rsidRDefault="00004797" w:rsidP="00004797">
      <w:pPr>
        <w:pStyle w:val="ConsPlusNonformat"/>
        <w:jc w:val="both"/>
        <w:rPr>
          <w:sz w:val="18"/>
          <w:szCs w:val="18"/>
        </w:rPr>
      </w:pPr>
      <w:r>
        <w:rPr>
          <w:sz w:val="18"/>
          <w:szCs w:val="18"/>
        </w:rPr>
        <w:t xml:space="preserve">                             </w:t>
      </w:r>
      <w:proofErr w:type="gramStart"/>
      <w:r>
        <w:rPr>
          <w:sz w:val="18"/>
          <w:szCs w:val="18"/>
        </w:rPr>
        <w:t>(положение, устав, доверенность - указать</w:t>
      </w:r>
      <w:proofErr w:type="gramEnd"/>
    </w:p>
    <w:p w:rsidR="00004797" w:rsidRDefault="00004797" w:rsidP="00004797">
      <w:pPr>
        <w:pStyle w:val="ConsPlusNonformat"/>
        <w:jc w:val="both"/>
        <w:rPr>
          <w:sz w:val="18"/>
          <w:szCs w:val="18"/>
        </w:rPr>
      </w:pPr>
      <w:r>
        <w:rPr>
          <w:sz w:val="18"/>
          <w:szCs w:val="18"/>
        </w:rPr>
        <w:t xml:space="preserve">                                              нужное)</w:t>
      </w:r>
    </w:p>
    <w:p w:rsidR="00004797" w:rsidRDefault="00004797" w:rsidP="00004797">
      <w:pPr>
        <w:pStyle w:val="ConsPlusNonformat"/>
        <w:jc w:val="both"/>
        <w:rPr>
          <w:sz w:val="18"/>
          <w:szCs w:val="18"/>
        </w:rPr>
      </w:pPr>
      <w:r>
        <w:rPr>
          <w:sz w:val="18"/>
          <w:szCs w:val="18"/>
        </w:rPr>
        <w:t xml:space="preserve">с одной стороны, и _____________________________________________, </w:t>
      </w:r>
      <w:proofErr w:type="gramStart"/>
      <w:r>
        <w:rPr>
          <w:sz w:val="18"/>
          <w:szCs w:val="18"/>
        </w:rPr>
        <w:t>именуемое</w:t>
      </w:r>
      <w:proofErr w:type="gramEnd"/>
    </w:p>
    <w:p w:rsidR="00004797" w:rsidRDefault="00004797" w:rsidP="00004797">
      <w:pPr>
        <w:pStyle w:val="ConsPlusNonformat"/>
        <w:jc w:val="both"/>
        <w:rPr>
          <w:sz w:val="18"/>
          <w:szCs w:val="18"/>
        </w:rPr>
      </w:pPr>
      <w:r>
        <w:rPr>
          <w:sz w:val="18"/>
          <w:szCs w:val="18"/>
        </w:rPr>
        <w:t xml:space="preserve">                             (наименование организации)</w:t>
      </w:r>
    </w:p>
    <w:p w:rsidR="00004797" w:rsidRDefault="00004797" w:rsidP="00004797">
      <w:pPr>
        <w:pStyle w:val="ConsPlusNonformat"/>
        <w:jc w:val="both"/>
        <w:rPr>
          <w:sz w:val="18"/>
          <w:szCs w:val="18"/>
        </w:rPr>
      </w:pPr>
      <w:r>
        <w:rPr>
          <w:sz w:val="18"/>
          <w:szCs w:val="18"/>
        </w:rPr>
        <w:lastRenderedPageBreak/>
        <w:t>в дальнейшем абонентом, в лице ____________________________________________</w:t>
      </w:r>
    </w:p>
    <w:p w:rsidR="00004797" w:rsidRDefault="00004797" w:rsidP="00004797">
      <w:pPr>
        <w:pStyle w:val="ConsPlusNonformat"/>
        <w:jc w:val="both"/>
        <w:rPr>
          <w:sz w:val="18"/>
          <w:szCs w:val="18"/>
        </w:rPr>
      </w:pPr>
      <w:r>
        <w:rPr>
          <w:sz w:val="18"/>
          <w:szCs w:val="18"/>
        </w:rPr>
        <w:t>__________________________________________________________________________,</w:t>
      </w:r>
    </w:p>
    <w:p w:rsidR="00004797" w:rsidRDefault="00004797" w:rsidP="00004797">
      <w:pPr>
        <w:pStyle w:val="ConsPlusNonformat"/>
        <w:jc w:val="both"/>
        <w:rPr>
          <w:sz w:val="18"/>
          <w:szCs w:val="18"/>
        </w:rPr>
      </w:pPr>
      <w:r>
        <w:rPr>
          <w:sz w:val="18"/>
          <w:szCs w:val="18"/>
        </w:rPr>
        <w:t xml:space="preserve">   </w:t>
      </w:r>
      <w:proofErr w:type="gramStart"/>
      <w:r>
        <w:rPr>
          <w:sz w:val="18"/>
          <w:szCs w:val="18"/>
        </w:rPr>
        <w:t>(наименование должности, фамилия, имя, отчество - в случае заключения</w:t>
      </w:r>
      <w:proofErr w:type="gramEnd"/>
    </w:p>
    <w:p w:rsidR="00004797" w:rsidRDefault="00004797" w:rsidP="00004797">
      <w:pPr>
        <w:pStyle w:val="ConsPlusNonformat"/>
        <w:jc w:val="both"/>
        <w:rPr>
          <w:sz w:val="18"/>
          <w:szCs w:val="18"/>
        </w:rPr>
      </w:pPr>
      <w:r>
        <w:rPr>
          <w:sz w:val="18"/>
          <w:szCs w:val="18"/>
        </w:rPr>
        <w:t xml:space="preserve">  договора со стороны абонента юридическим лицом; фамилия, имя, отчество</w:t>
      </w:r>
    </w:p>
    <w:p w:rsidR="00004797" w:rsidRDefault="00004797" w:rsidP="00004797">
      <w:pPr>
        <w:pStyle w:val="ConsPlusNonformat"/>
        <w:jc w:val="both"/>
        <w:rPr>
          <w:sz w:val="18"/>
          <w:szCs w:val="18"/>
        </w:rPr>
      </w:pPr>
      <w:r>
        <w:rPr>
          <w:sz w:val="18"/>
          <w:szCs w:val="18"/>
        </w:rPr>
        <w:t xml:space="preserve">  - в случае заключения договора со стороны абонента - физическим лицом)</w:t>
      </w:r>
    </w:p>
    <w:p w:rsidR="00004797" w:rsidRDefault="00004797" w:rsidP="00004797">
      <w:pPr>
        <w:pStyle w:val="ConsPlusNonformat"/>
        <w:jc w:val="both"/>
        <w:rPr>
          <w:sz w:val="18"/>
          <w:szCs w:val="18"/>
        </w:rPr>
      </w:pPr>
      <w:proofErr w:type="gramStart"/>
      <w:r>
        <w:rPr>
          <w:sz w:val="18"/>
          <w:szCs w:val="18"/>
        </w:rPr>
        <w:t>действующего</w:t>
      </w:r>
      <w:proofErr w:type="gramEnd"/>
      <w:r>
        <w:rPr>
          <w:sz w:val="18"/>
          <w:szCs w:val="18"/>
        </w:rPr>
        <w:t xml:space="preserve"> на основании ________________________________________________,</w:t>
      </w:r>
    </w:p>
    <w:p w:rsidR="00004797" w:rsidRDefault="00004797" w:rsidP="00004797">
      <w:pPr>
        <w:pStyle w:val="ConsPlusNonformat"/>
        <w:jc w:val="both"/>
        <w:rPr>
          <w:sz w:val="18"/>
          <w:szCs w:val="18"/>
        </w:rPr>
      </w:pPr>
      <w:r>
        <w:rPr>
          <w:sz w:val="18"/>
          <w:szCs w:val="18"/>
        </w:rPr>
        <w:t xml:space="preserve">                          </w:t>
      </w:r>
      <w:proofErr w:type="gramStart"/>
      <w:r>
        <w:rPr>
          <w:sz w:val="18"/>
          <w:szCs w:val="18"/>
        </w:rPr>
        <w:t>(положение, устав, доверенность - указать нужное</w:t>
      </w:r>
      <w:proofErr w:type="gramEnd"/>
    </w:p>
    <w:p w:rsidR="00004797" w:rsidRDefault="00004797" w:rsidP="00004797">
      <w:pPr>
        <w:pStyle w:val="ConsPlusNonformat"/>
        <w:jc w:val="both"/>
        <w:rPr>
          <w:sz w:val="18"/>
          <w:szCs w:val="18"/>
        </w:rPr>
      </w:pPr>
      <w:r>
        <w:rPr>
          <w:sz w:val="18"/>
          <w:szCs w:val="18"/>
        </w:rPr>
        <w:t xml:space="preserve">                          в случае заключения договора со стороны абонента</w:t>
      </w:r>
    </w:p>
    <w:p w:rsidR="00004797" w:rsidRDefault="00004797" w:rsidP="00004797">
      <w:pPr>
        <w:pStyle w:val="ConsPlusNonformat"/>
        <w:jc w:val="both"/>
        <w:rPr>
          <w:sz w:val="18"/>
          <w:szCs w:val="18"/>
        </w:rPr>
      </w:pPr>
      <w:r>
        <w:rPr>
          <w:sz w:val="18"/>
          <w:szCs w:val="18"/>
        </w:rPr>
        <w:t xml:space="preserve">                                          юридическим лицом)</w:t>
      </w:r>
    </w:p>
    <w:p w:rsidR="00004797" w:rsidRDefault="00004797" w:rsidP="00004797">
      <w:pPr>
        <w:pStyle w:val="ConsPlusNonformat"/>
        <w:jc w:val="both"/>
        <w:rPr>
          <w:sz w:val="18"/>
          <w:szCs w:val="18"/>
        </w:rPr>
      </w:pPr>
      <w:r>
        <w:rPr>
          <w:sz w:val="18"/>
          <w:szCs w:val="18"/>
        </w:rPr>
        <w:t>с  другой  стороны, составили настоящий акт о  том,  что  границей  раздела</w:t>
      </w:r>
    </w:p>
    <w:p w:rsidR="00004797" w:rsidRDefault="00004797" w:rsidP="00004797">
      <w:pPr>
        <w:pStyle w:val="ConsPlusNonformat"/>
        <w:jc w:val="both"/>
        <w:rPr>
          <w:sz w:val="18"/>
          <w:szCs w:val="18"/>
        </w:rPr>
      </w:pPr>
      <w:r>
        <w:rPr>
          <w:sz w:val="18"/>
          <w:szCs w:val="18"/>
        </w:rPr>
        <w:t>балансовой      принадлежности      водопроводных     сетей     организации</w:t>
      </w:r>
    </w:p>
    <w:p w:rsidR="00004797" w:rsidRDefault="00004797" w:rsidP="00004797">
      <w:pPr>
        <w:pStyle w:val="ConsPlusNonformat"/>
        <w:jc w:val="both"/>
        <w:rPr>
          <w:sz w:val="18"/>
          <w:szCs w:val="18"/>
        </w:rPr>
      </w:pPr>
      <w:r>
        <w:rPr>
          <w:sz w:val="18"/>
          <w:szCs w:val="18"/>
        </w:rPr>
        <w:t>водопроводно-канализационного     хозяйства     и     абонента     является</w:t>
      </w:r>
    </w:p>
    <w:p w:rsidR="00004797" w:rsidRDefault="00004797" w:rsidP="00004797">
      <w:pPr>
        <w:pStyle w:val="ConsPlusNonformat"/>
        <w:jc w:val="both"/>
        <w:rPr>
          <w:sz w:val="18"/>
          <w:szCs w:val="18"/>
        </w:rPr>
      </w:pPr>
      <w:r>
        <w:rPr>
          <w:sz w:val="18"/>
          <w:szCs w:val="18"/>
        </w:rPr>
        <w:t>__________________________________________________________________________.</w:t>
      </w:r>
    </w:p>
    <w:p w:rsidR="00004797" w:rsidRDefault="00004797" w:rsidP="00004797">
      <w:pPr>
        <w:pStyle w:val="ConsPlusNonformat"/>
        <w:jc w:val="both"/>
        <w:rPr>
          <w:sz w:val="18"/>
          <w:szCs w:val="18"/>
        </w:rPr>
      </w:pPr>
    </w:p>
    <w:p w:rsidR="00004797" w:rsidRDefault="00004797" w:rsidP="00004797">
      <w:pPr>
        <w:pStyle w:val="ConsPlusNonformat"/>
        <w:jc w:val="both"/>
        <w:rPr>
          <w:sz w:val="18"/>
          <w:szCs w:val="18"/>
        </w:rPr>
      </w:pPr>
      <w:r>
        <w:rPr>
          <w:sz w:val="18"/>
          <w:szCs w:val="18"/>
        </w:rPr>
        <w:t>Организация водопроводн</w:t>
      </w:r>
      <w:proofErr w:type="gramStart"/>
      <w:r>
        <w:rPr>
          <w:sz w:val="18"/>
          <w:szCs w:val="18"/>
        </w:rPr>
        <w:t>о-</w:t>
      </w:r>
      <w:proofErr w:type="gramEnd"/>
      <w:r>
        <w:rPr>
          <w:sz w:val="18"/>
          <w:szCs w:val="18"/>
        </w:rPr>
        <w:t xml:space="preserve">               Абонент</w:t>
      </w:r>
    </w:p>
    <w:p w:rsidR="00004797" w:rsidRDefault="00004797" w:rsidP="00004797">
      <w:pPr>
        <w:pStyle w:val="ConsPlusNonformat"/>
        <w:jc w:val="both"/>
        <w:rPr>
          <w:sz w:val="18"/>
          <w:szCs w:val="18"/>
        </w:rPr>
      </w:pPr>
      <w:r>
        <w:rPr>
          <w:sz w:val="18"/>
          <w:szCs w:val="18"/>
        </w:rPr>
        <w:t>канализационного хозяйства</w:t>
      </w:r>
    </w:p>
    <w:p w:rsidR="00004797" w:rsidRDefault="00004797" w:rsidP="00004797">
      <w:pPr>
        <w:pStyle w:val="ConsPlusNonformat"/>
        <w:jc w:val="both"/>
        <w:rPr>
          <w:sz w:val="18"/>
          <w:szCs w:val="18"/>
        </w:rPr>
      </w:pPr>
    </w:p>
    <w:p w:rsidR="00004797" w:rsidRDefault="00004797" w:rsidP="00004797">
      <w:pPr>
        <w:pStyle w:val="ConsPlusNonformat"/>
        <w:jc w:val="both"/>
        <w:rPr>
          <w:sz w:val="18"/>
          <w:szCs w:val="18"/>
        </w:rPr>
      </w:pPr>
      <w:r>
        <w:rPr>
          <w:sz w:val="18"/>
          <w:szCs w:val="18"/>
        </w:rPr>
        <w:t>___________________________________     ___________________________________</w:t>
      </w:r>
    </w:p>
    <w:p w:rsidR="00004797" w:rsidRDefault="00004797" w:rsidP="00004797">
      <w:pPr>
        <w:pStyle w:val="ConsPlusNonformat"/>
        <w:jc w:val="both"/>
        <w:rPr>
          <w:sz w:val="18"/>
          <w:szCs w:val="18"/>
        </w:rPr>
      </w:pPr>
    </w:p>
    <w:p w:rsidR="00004797" w:rsidRDefault="00004797" w:rsidP="00004797">
      <w:pPr>
        <w:pStyle w:val="ConsPlusNonformat"/>
        <w:jc w:val="both"/>
        <w:rPr>
          <w:sz w:val="18"/>
          <w:szCs w:val="18"/>
        </w:rPr>
      </w:pPr>
      <w:r>
        <w:rPr>
          <w:sz w:val="18"/>
          <w:szCs w:val="18"/>
        </w:rPr>
        <w:t>"__" ___________ 20__ г.                "__" ___________ 20__ г.</w:t>
      </w:r>
    </w:p>
    <w:p w:rsidR="00004797" w:rsidRDefault="00004797" w:rsidP="00004797">
      <w:pPr>
        <w:autoSpaceDE w:val="0"/>
        <w:autoSpaceDN w:val="0"/>
        <w:adjustRightInd w:val="0"/>
        <w:spacing w:after="0" w:line="240" w:lineRule="auto"/>
        <w:jc w:val="right"/>
        <w:rPr>
          <w:rFonts w:ascii="Times New Roman" w:hAnsi="Times New Roman" w:cs="Times New Roman"/>
          <w:sz w:val="20"/>
          <w:szCs w:val="20"/>
        </w:rPr>
      </w:pPr>
    </w:p>
    <w:p w:rsidR="00004797" w:rsidRDefault="00004797" w:rsidP="00004797">
      <w:pPr>
        <w:autoSpaceDE w:val="0"/>
        <w:autoSpaceDN w:val="0"/>
        <w:adjustRightInd w:val="0"/>
        <w:spacing w:after="0" w:line="240" w:lineRule="auto"/>
        <w:jc w:val="right"/>
        <w:rPr>
          <w:rFonts w:ascii="Times New Roman" w:hAnsi="Times New Roman" w:cs="Times New Roman"/>
          <w:sz w:val="20"/>
          <w:szCs w:val="20"/>
        </w:rPr>
      </w:pPr>
    </w:p>
    <w:p w:rsidR="00004797" w:rsidRDefault="00004797" w:rsidP="00004797">
      <w:pPr>
        <w:autoSpaceDE w:val="0"/>
        <w:autoSpaceDN w:val="0"/>
        <w:adjustRightInd w:val="0"/>
        <w:spacing w:after="0" w:line="240" w:lineRule="auto"/>
        <w:jc w:val="right"/>
        <w:rPr>
          <w:rFonts w:ascii="Times New Roman" w:hAnsi="Times New Roman" w:cs="Times New Roman"/>
          <w:sz w:val="20"/>
          <w:szCs w:val="20"/>
        </w:rPr>
      </w:pPr>
    </w:p>
    <w:p w:rsidR="00004797" w:rsidRDefault="00004797" w:rsidP="00004797">
      <w:pPr>
        <w:autoSpaceDE w:val="0"/>
        <w:autoSpaceDN w:val="0"/>
        <w:adjustRightInd w:val="0"/>
        <w:spacing w:after="0" w:line="240" w:lineRule="auto"/>
        <w:jc w:val="right"/>
        <w:rPr>
          <w:rFonts w:ascii="Times New Roman" w:hAnsi="Times New Roman" w:cs="Times New Roman"/>
          <w:sz w:val="20"/>
          <w:szCs w:val="20"/>
        </w:rPr>
      </w:pPr>
    </w:p>
    <w:p w:rsidR="00004797" w:rsidRDefault="00004797" w:rsidP="00004797">
      <w:pPr>
        <w:autoSpaceDE w:val="0"/>
        <w:autoSpaceDN w:val="0"/>
        <w:adjustRightInd w:val="0"/>
        <w:spacing w:after="0" w:line="240" w:lineRule="auto"/>
        <w:jc w:val="right"/>
        <w:rPr>
          <w:rFonts w:ascii="Times New Roman" w:hAnsi="Times New Roman" w:cs="Times New Roman"/>
          <w:sz w:val="20"/>
          <w:szCs w:val="20"/>
        </w:rPr>
      </w:pPr>
    </w:p>
    <w:p w:rsidR="00004797" w:rsidRDefault="00004797" w:rsidP="00004797">
      <w:pPr>
        <w:autoSpaceDE w:val="0"/>
        <w:autoSpaceDN w:val="0"/>
        <w:adjustRightInd w:val="0"/>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Приложение N 2</w:t>
      </w:r>
    </w:p>
    <w:p w:rsidR="00004797" w:rsidRDefault="00004797" w:rsidP="00004797">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к типовому договору</w:t>
      </w:r>
    </w:p>
    <w:p w:rsidR="00004797" w:rsidRDefault="00004797" w:rsidP="00004797">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холодного водоснабжения</w:t>
      </w:r>
    </w:p>
    <w:p w:rsidR="00004797" w:rsidRDefault="00004797" w:rsidP="00004797">
      <w:pPr>
        <w:autoSpaceDE w:val="0"/>
        <w:autoSpaceDN w:val="0"/>
        <w:adjustRightInd w:val="0"/>
        <w:spacing w:after="0" w:line="240" w:lineRule="auto"/>
        <w:jc w:val="right"/>
        <w:rPr>
          <w:rFonts w:ascii="Times New Roman" w:hAnsi="Times New Roman" w:cs="Times New Roman"/>
          <w:sz w:val="20"/>
          <w:szCs w:val="20"/>
        </w:rPr>
      </w:pPr>
    </w:p>
    <w:p w:rsidR="00004797" w:rsidRDefault="00004797" w:rsidP="00004797">
      <w:pPr>
        <w:pStyle w:val="ConsPlusNonformat"/>
        <w:jc w:val="both"/>
        <w:rPr>
          <w:sz w:val="18"/>
          <w:szCs w:val="18"/>
        </w:rPr>
      </w:pPr>
      <w:bookmarkStart w:id="5" w:name="Par294"/>
      <w:bookmarkEnd w:id="5"/>
      <w:r>
        <w:rPr>
          <w:sz w:val="18"/>
          <w:szCs w:val="18"/>
        </w:rPr>
        <w:t xml:space="preserve">                                    АКТ</w:t>
      </w:r>
    </w:p>
    <w:p w:rsidR="00004797" w:rsidRDefault="00004797" w:rsidP="00004797">
      <w:pPr>
        <w:pStyle w:val="ConsPlusNonformat"/>
        <w:jc w:val="both"/>
        <w:rPr>
          <w:sz w:val="18"/>
          <w:szCs w:val="18"/>
        </w:rPr>
      </w:pPr>
      <w:r>
        <w:rPr>
          <w:sz w:val="18"/>
          <w:szCs w:val="18"/>
        </w:rPr>
        <w:t xml:space="preserve">             о разграничении эксплуатационной ответственности</w:t>
      </w:r>
    </w:p>
    <w:p w:rsidR="00004797" w:rsidRDefault="00004797" w:rsidP="00004797">
      <w:pPr>
        <w:pStyle w:val="ConsPlusNonformat"/>
        <w:jc w:val="both"/>
        <w:rPr>
          <w:sz w:val="18"/>
          <w:szCs w:val="18"/>
        </w:rPr>
      </w:pPr>
    </w:p>
    <w:p w:rsidR="00004797" w:rsidRDefault="00004797" w:rsidP="00004797">
      <w:pPr>
        <w:pStyle w:val="ConsPlusNonformat"/>
        <w:jc w:val="both"/>
        <w:rPr>
          <w:sz w:val="18"/>
          <w:szCs w:val="18"/>
        </w:rPr>
      </w:pPr>
      <w:r>
        <w:rPr>
          <w:sz w:val="18"/>
          <w:szCs w:val="18"/>
        </w:rPr>
        <w:t>__________________________________________________________________________,</w:t>
      </w:r>
    </w:p>
    <w:p w:rsidR="00004797" w:rsidRDefault="00004797" w:rsidP="00004797">
      <w:pPr>
        <w:pStyle w:val="ConsPlusNonformat"/>
        <w:jc w:val="both"/>
        <w:rPr>
          <w:sz w:val="18"/>
          <w:szCs w:val="18"/>
        </w:rPr>
      </w:pPr>
      <w:r>
        <w:rPr>
          <w:sz w:val="18"/>
          <w:szCs w:val="18"/>
        </w:rPr>
        <w:t xml:space="preserve">                        (наименование организации)</w:t>
      </w:r>
    </w:p>
    <w:p w:rsidR="00004797" w:rsidRDefault="00004797" w:rsidP="00004797">
      <w:pPr>
        <w:pStyle w:val="ConsPlusNonformat"/>
        <w:jc w:val="both"/>
        <w:rPr>
          <w:sz w:val="18"/>
          <w:szCs w:val="18"/>
        </w:rPr>
      </w:pPr>
      <w:proofErr w:type="gramStart"/>
      <w:r>
        <w:rPr>
          <w:sz w:val="18"/>
          <w:szCs w:val="18"/>
        </w:rPr>
        <w:t>именуемое</w:t>
      </w:r>
      <w:proofErr w:type="gramEnd"/>
      <w:r>
        <w:rPr>
          <w:sz w:val="18"/>
          <w:szCs w:val="18"/>
        </w:rPr>
        <w:t xml:space="preserve">    в    дальнейшем   организацией   водопроводно-канализационного</w:t>
      </w:r>
    </w:p>
    <w:p w:rsidR="00004797" w:rsidRDefault="00004797" w:rsidP="00004797">
      <w:pPr>
        <w:pStyle w:val="ConsPlusNonformat"/>
        <w:jc w:val="both"/>
        <w:rPr>
          <w:sz w:val="18"/>
          <w:szCs w:val="18"/>
        </w:rPr>
      </w:pPr>
      <w:r>
        <w:rPr>
          <w:sz w:val="18"/>
          <w:szCs w:val="18"/>
        </w:rPr>
        <w:t>хозяйства, в лице ________________________________________________________,</w:t>
      </w:r>
    </w:p>
    <w:p w:rsidR="00004797" w:rsidRDefault="00004797" w:rsidP="00004797">
      <w:pPr>
        <w:pStyle w:val="ConsPlusNonformat"/>
        <w:jc w:val="both"/>
        <w:rPr>
          <w:sz w:val="18"/>
          <w:szCs w:val="18"/>
        </w:rPr>
      </w:pPr>
      <w:r>
        <w:rPr>
          <w:sz w:val="18"/>
          <w:szCs w:val="18"/>
        </w:rPr>
        <w:t xml:space="preserve">                      (наименование должности, фамилия, имя, отчество)</w:t>
      </w:r>
    </w:p>
    <w:p w:rsidR="00004797" w:rsidRDefault="00004797" w:rsidP="00004797">
      <w:pPr>
        <w:pStyle w:val="ConsPlusNonformat"/>
        <w:jc w:val="both"/>
        <w:rPr>
          <w:sz w:val="18"/>
          <w:szCs w:val="18"/>
        </w:rPr>
      </w:pPr>
      <w:proofErr w:type="gramStart"/>
      <w:r>
        <w:rPr>
          <w:sz w:val="18"/>
          <w:szCs w:val="18"/>
        </w:rPr>
        <w:t>действующего</w:t>
      </w:r>
      <w:proofErr w:type="gramEnd"/>
      <w:r>
        <w:rPr>
          <w:sz w:val="18"/>
          <w:szCs w:val="18"/>
        </w:rPr>
        <w:t xml:space="preserve"> на основании ________________________________________________,</w:t>
      </w:r>
    </w:p>
    <w:p w:rsidR="00004797" w:rsidRDefault="00004797" w:rsidP="00004797">
      <w:pPr>
        <w:pStyle w:val="ConsPlusNonformat"/>
        <w:jc w:val="both"/>
        <w:rPr>
          <w:sz w:val="18"/>
          <w:szCs w:val="18"/>
        </w:rPr>
      </w:pPr>
      <w:r>
        <w:rPr>
          <w:sz w:val="18"/>
          <w:szCs w:val="18"/>
        </w:rPr>
        <w:t xml:space="preserve">                              </w:t>
      </w:r>
      <w:proofErr w:type="gramStart"/>
      <w:r>
        <w:rPr>
          <w:sz w:val="18"/>
          <w:szCs w:val="18"/>
        </w:rPr>
        <w:t>(положение, устав, доверенность - указать</w:t>
      </w:r>
      <w:proofErr w:type="gramEnd"/>
    </w:p>
    <w:p w:rsidR="00004797" w:rsidRDefault="00004797" w:rsidP="00004797">
      <w:pPr>
        <w:pStyle w:val="ConsPlusNonformat"/>
        <w:jc w:val="both"/>
        <w:rPr>
          <w:sz w:val="18"/>
          <w:szCs w:val="18"/>
        </w:rPr>
      </w:pPr>
      <w:r>
        <w:rPr>
          <w:sz w:val="18"/>
          <w:szCs w:val="18"/>
        </w:rPr>
        <w:t xml:space="preserve">                                               нужное)</w:t>
      </w:r>
    </w:p>
    <w:p w:rsidR="00004797" w:rsidRDefault="00004797" w:rsidP="00004797">
      <w:pPr>
        <w:pStyle w:val="ConsPlusNonformat"/>
        <w:jc w:val="both"/>
        <w:rPr>
          <w:sz w:val="18"/>
          <w:szCs w:val="18"/>
        </w:rPr>
      </w:pPr>
      <w:r>
        <w:rPr>
          <w:sz w:val="18"/>
          <w:szCs w:val="18"/>
        </w:rPr>
        <w:t xml:space="preserve">с одной стороны, и _____________________________________________, </w:t>
      </w:r>
      <w:proofErr w:type="gramStart"/>
      <w:r>
        <w:rPr>
          <w:sz w:val="18"/>
          <w:szCs w:val="18"/>
        </w:rPr>
        <w:t>именуемое</w:t>
      </w:r>
      <w:proofErr w:type="gramEnd"/>
    </w:p>
    <w:p w:rsidR="00004797" w:rsidRDefault="00004797" w:rsidP="00004797">
      <w:pPr>
        <w:pStyle w:val="ConsPlusNonformat"/>
        <w:jc w:val="both"/>
        <w:rPr>
          <w:sz w:val="18"/>
          <w:szCs w:val="18"/>
        </w:rPr>
      </w:pPr>
      <w:r>
        <w:rPr>
          <w:sz w:val="18"/>
          <w:szCs w:val="18"/>
        </w:rPr>
        <w:t xml:space="preserve">                            (наименование организации)</w:t>
      </w:r>
    </w:p>
    <w:p w:rsidR="00004797" w:rsidRDefault="00004797" w:rsidP="00004797">
      <w:pPr>
        <w:pStyle w:val="ConsPlusNonformat"/>
        <w:jc w:val="both"/>
        <w:rPr>
          <w:sz w:val="18"/>
          <w:szCs w:val="18"/>
        </w:rPr>
      </w:pPr>
      <w:r>
        <w:rPr>
          <w:sz w:val="18"/>
          <w:szCs w:val="18"/>
        </w:rPr>
        <w:t>в дальнейшем абонентом, в лице ____________________________________________</w:t>
      </w:r>
    </w:p>
    <w:p w:rsidR="00004797" w:rsidRDefault="00004797" w:rsidP="00004797">
      <w:pPr>
        <w:pStyle w:val="ConsPlusNonformat"/>
        <w:jc w:val="both"/>
        <w:rPr>
          <w:sz w:val="18"/>
          <w:szCs w:val="18"/>
        </w:rPr>
      </w:pPr>
      <w:r>
        <w:rPr>
          <w:sz w:val="18"/>
          <w:szCs w:val="18"/>
        </w:rPr>
        <w:t>__________________________________________________________________________,</w:t>
      </w:r>
    </w:p>
    <w:p w:rsidR="00004797" w:rsidRDefault="00004797" w:rsidP="00004797">
      <w:pPr>
        <w:pStyle w:val="ConsPlusNonformat"/>
        <w:jc w:val="both"/>
        <w:rPr>
          <w:sz w:val="18"/>
          <w:szCs w:val="18"/>
        </w:rPr>
      </w:pPr>
      <w:r>
        <w:rPr>
          <w:sz w:val="18"/>
          <w:szCs w:val="18"/>
        </w:rPr>
        <w:t xml:space="preserve">   </w:t>
      </w:r>
      <w:proofErr w:type="gramStart"/>
      <w:r>
        <w:rPr>
          <w:sz w:val="18"/>
          <w:szCs w:val="18"/>
        </w:rPr>
        <w:t>(наименование должности, фамилия, имя, отчество - в случае заключения</w:t>
      </w:r>
      <w:proofErr w:type="gramEnd"/>
    </w:p>
    <w:p w:rsidR="00004797" w:rsidRDefault="00004797" w:rsidP="00004797">
      <w:pPr>
        <w:pStyle w:val="ConsPlusNonformat"/>
        <w:jc w:val="both"/>
        <w:rPr>
          <w:sz w:val="18"/>
          <w:szCs w:val="18"/>
        </w:rPr>
      </w:pPr>
      <w:r>
        <w:rPr>
          <w:sz w:val="18"/>
          <w:szCs w:val="18"/>
        </w:rPr>
        <w:t xml:space="preserve">  договора со стороны абонента юридическим лицом; фамилия, имя, отчество</w:t>
      </w:r>
    </w:p>
    <w:p w:rsidR="00004797" w:rsidRDefault="00004797" w:rsidP="00004797">
      <w:pPr>
        <w:pStyle w:val="ConsPlusNonformat"/>
        <w:jc w:val="both"/>
        <w:rPr>
          <w:sz w:val="18"/>
          <w:szCs w:val="18"/>
        </w:rPr>
      </w:pPr>
      <w:r>
        <w:rPr>
          <w:sz w:val="18"/>
          <w:szCs w:val="18"/>
        </w:rPr>
        <w:t xml:space="preserve">   - в случае заключения договора со стороны абонента физическим лицом)</w:t>
      </w:r>
    </w:p>
    <w:p w:rsidR="00004797" w:rsidRDefault="00004797" w:rsidP="00004797">
      <w:pPr>
        <w:pStyle w:val="ConsPlusNonformat"/>
        <w:jc w:val="both"/>
        <w:rPr>
          <w:sz w:val="18"/>
          <w:szCs w:val="18"/>
        </w:rPr>
      </w:pPr>
      <w:proofErr w:type="gramStart"/>
      <w:r>
        <w:rPr>
          <w:sz w:val="18"/>
          <w:szCs w:val="18"/>
        </w:rPr>
        <w:t>действующего</w:t>
      </w:r>
      <w:proofErr w:type="gramEnd"/>
      <w:r>
        <w:rPr>
          <w:sz w:val="18"/>
          <w:szCs w:val="18"/>
        </w:rPr>
        <w:t xml:space="preserve"> на основании ________________________________________________,</w:t>
      </w:r>
    </w:p>
    <w:p w:rsidR="00004797" w:rsidRDefault="00004797" w:rsidP="00004797">
      <w:pPr>
        <w:pStyle w:val="ConsPlusNonformat"/>
        <w:jc w:val="both"/>
        <w:rPr>
          <w:sz w:val="18"/>
          <w:szCs w:val="18"/>
        </w:rPr>
      </w:pPr>
      <w:r>
        <w:rPr>
          <w:sz w:val="18"/>
          <w:szCs w:val="18"/>
        </w:rPr>
        <w:t xml:space="preserve">                          </w:t>
      </w:r>
      <w:proofErr w:type="gramStart"/>
      <w:r>
        <w:rPr>
          <w:sz w:val="18"/>
          <w:szCs w:val="18"/>
        </w:rPr>
        <w:t>(положение, устав, доверенность - указать нужное</w:t>
      </w:r>
      <w:proofErr w:type="gramEnd"/>
    </w:p>
    <w:p w:rsidR="00004797" w:rsidRDefault="00004797" w:rsidP="00004797">
      <w:pPr>
        <w:pStyle w:val="ConsPlusNonformat"/>
        <w:jc w:val="both"/>
        <w:rPr>
          <w:sz w:val="18"/>
          <w:szCs w:val="18"/>
        </w:rPr>
      </w:pPr>
      <w:r>
        <w:rPr>
          <w:sz w:val="18"/>
          <w:szCs w:val="18"/>
        </w:rPr>
        <w:t xml:space="preserve">                          в случае заключения договора со стороны абонента</w:t>
      </w:r>
    </w:p>
    <w:p w:rsidR="00004797" w:rsidRDefault="00004797" w:rsidP="00004797">
      <w:pPr>
        <w:pStyle w:val="ConsPlusNonformat"/>
        <w:jc w:val="both"/>
        <w:rPr>
          <w:sz w:val="18"/>
          <w:szCs w:val="18"/>
        </w:rPr>
      </w:pPr>
      <w:r>
        <w:rPr>
          <w:sz w:val="18"/>
          <w:szCs w:val="18"/>
        </w:rPr>
        <w:t xml:space="preserve">                                          юридическим лицом)</w:t>
      </w:r>
    </w:p>
    <w:p w:rsidR="00004797" w:rsidRDefault="00004797" w:rsidP="00004797">
      <w:pPr>
        <w:pStyle w:val="ConsPlusNonformat"/>
        <w:jc w:val="both"/>
        <w:rPr>
          <w:sz w:val="18"/>
          <w:szCs w:val="18"/>
        </w:rPr>
      </w:pPr>
      <w:r>
        <w:rPr>
          <w:sz w:val="18"/>
          <w:szCs w:val="18"/>
        </w:rPr>
        <w:t xml:space="preserve">с другой стороны, именуемые в  дальнейшем  сторонами,  составили  </w:t>
      </w:r>
      <w:proofErr w:type="gramStart"/>
      <w:r>
        <w:rPr>
          <w:sz w:val="18"/>
          <w:szCs w:val="18"/>
        </w:rPr>
        <w:t>настоящий</w:t>
      </w:r>
      <w:proofErr w:type="gramEnd"/>
    </w:p>
    <w:p w:rsidR="00004797" w:rsidRDefault="00004797" w:rsidP="00004797">
      <w:pPr>
        <w:pStyle w:val="ConsPlusNonformat"/>
        <w:jc w:val="both"/>
        <w:rPr>
          <w:sz w:val="18"/>
          <w:szCs w:val="18"/>
        </w:rPr>
      </w:pPr>
      <w:r>
        <w:rPr>
          <w:sz w:val="18"/>
          <w:szCs w:val="18"/>
        </w:rPr>
        <w:t xml:space="preserve">акт  о  том,  что  границей  раздела  эксплуатационной  ответственности  </w:t>
      </w:r>
      <w:proofErr w:type="gramStart"/>
      <w:r>
        <w:rPr>
          <w:sz w:val="18"/>
          <w:szCs w:val="18"/>
        </w:rPr>
        <w:t>по</w:t>
      </w:r>
      <w:proofErr w:type="gramEnd"/>
    </w:p>
    <w:p w:rsidR="00004797" w:rsidRDefault="00004797" w:rsidP="00004797">
      <w:pPr>
        <w:pStyle w:val="ConsPlusNonformat"/>
        <w:jc w:val="both"/>
        <w:rPr>
          <w:sz w:val="18"/>
          <w:szCs w:val="18"/>
        </w:rPr>
      </w:pPr>
      <w:r>
        <w:rPr>
          <w:sz w:val="18"/>
          <w:szCs w:val="18"/>
        </w:rPr>
        <w:t>водопроводным  сетям  абонента  и организации водопроводно-канализационного</w:t>
      </w:r>
    </w:p>
    <w:p w:rsidR="00004797" w:rsidRDefault="00004797" w:rsidP="00004797">
      <w:pPr>
        <w:pStyle w:val="ConsPlusNonformat"/>
        <w:jc w:val="both"/>
        <w:rPr>
          <w:sz w:val="18"/>
          <w:szCs w:val="18"/>
        </w:rPr>
      </w:pPr>
      <w:r>
        <w:rPr>
          <w:sz w:val="18"/>
          <w:szCs w:val="18"/>
        </w:rPr>
        <w:t>хозяйства является</w:t>
      </w:r>
    </w:p>
    <w:p w:rsidR="00004797" w:rsidRDefault="00004797" w:rsidP="00004797">
      <w:pPr>
        <w:pStyle w:val="ConsPlusNonformat"/>
        <w:jc w:val="both"/>
        <w:rPr>
          <w:sz w:val="18"/>
          <w:szCs w:val="18"/>
        </w:rPr>
      </w:pPr>
      <w:r>
        <w:rPr>
          <w:sz w:val="18"/>
          <w:szCs w:val="18"/>
        </w:rPr>
        <w:t>__________________________________________________________________________.</w:t>
      </w:r>
    </w:p>
    <w:p w:rsidR="00004797" w:rsidRDefault="00004797" w:rsidP="00004797">
      <w:pPr>
        <w:pStyle w:val="ConsPlusNonformat"/>
        <w:jc w:val="both"/>
        <w:rPr>
          <w:sz w:val="18"/>
          <w:szCs w:val="18"/>
        </w:rPr>
      </w:pPr>
    </w:p>
    <w:p w:rsidR="00004797" w:rsidRDefault="00004797" w:rsidP="00004797">
      <w:pPr>
        <w:pStyle w:val="ConsPlusNonformat"/>
        <w:jc w:val="both"/>
        <w:rPr>
          <w:sz w:val="18"/>
          <w:szCs w:val="18"/>
        </w:rPr>
      </w:pPr>
      <w:r>
        <w:rPr>
          <w:sz w:val="18"/>
          <w:szCs w:val="18"/>
        </w:rPr>
        <w:t>Организация водопроводн</w:t>
      </w:r>
      <w:proofErr w:type="gramStart"/>
      <w:r>
        <w:rPr>
          <w:sz w:val="18"/>
          <w:szCs w:val="18"/>
        </w:rPr>
        <w:t>о-</w:t>
      </w:r>
      <w:proofErr w:type="gramEnd"/>
      <w:r>
        <w:rPr>
          <w:sz w:val="18"/>
          <w:szCs w:val="18"/>
        </w:rPr>
        <w:t xml:space="preserve">               Абонент</w:t>
      </w:r>
    </w:p>
    <w:p w:rsidR="00004797" w:rsidRDefault="00004797" w:rsidP="00004797">
      <w:pPr>
        <w:pStyle w:val="ConsPlusNonformat"/>
        <w:jc w:val="both"/>
        <w:rPr>
          <w:sz w:val="18"/>
          <w:szCs w:val="18"/>
        </w:rPr>
      </w:pPr>
      <w:r>
        <w:rPr>
          <w:sz w:val="18"/>
          <w:szCs w:val="18"/>
        </w:rPr>
        <w:t>канализационного хозяйства</w:t>
      </w:r>
    </w:p>
    <w:p w:rsidR="00004797" w:rsidRDefault="00004797" w:rsidP="00004797">
      <w:pPr>
        <w:pStyle w:val="ConsPlusNonformat"/>
        <w:jc w:val="both"/>
        <w:rPr>
          <w:sz w:val="18"/>
          <w:szCs w:val="18"/>
        </w:rPr>
      </w:pPr>
    </w:p>
    <w:p w:rsidR="00004797" w:rsidRDefault="00004797" w:rsidP="00004797">
      <w:pPr>
        <w:pStyle w:val="ConsPlusNonformat"/>
        <w:jc w:val="both"/>
        <w:rPr>
          <w:sz w:val="18"/>
          <w:szCs w:val="18"/>
        </w:rPr>
      </w:pPr>
      <w:r>
        <w:rPr>
          <w:sz w:val="18"/>
          <w:szCs w:val="18"/>
        </w:rPr>
        <w:t>___________________________________     ___________________________________</w:t>
      </w:r>
    </w:p>
    <w:p w:rsidR="00004797" w:rsidRDefault="00004797" w:rsidP="00004797">
      <w:pPr>
        <w:pStyle w:val="ConsPlusNonformat"/>
        <w:jc w:val="both"/>
        <w:rPr>
          <w:sz w:val="18"/>
          <w:szCs w:val="18"/>
        </w:rPr>
      </w:pPr>
    </w:p>
    <w:p w:rsidR="00004797" w:rsidRDefault="00004797" w:rsidP="00004797">
      <w:pPr>
        <w:pStyle w:val="ConsPlusNonformat"/>
        <w:jc w:val="both"/>
        <w:rPr>
          <w:sz w:val="18"/>
          <w:szCs w:val="18"/>
        </w:rPr>
      </w:pPr>
      <w:r>
        <w:rPr>
          <w:sz w:val="18"/>
          <w:szCs w:val="18"/>
        </w:rPr>
        <w:t>"__" ___________ 20__ г.                "__" ___________ 20__ г.</w:t>
      </w:r>
    </w:p>
    <w:p w:rsidR="00004797" w:rsidRDefault="00004797" w:rsidP="00004797">
      <w:pPr>
        <w:autoSpaceDE w:val="0"/>
        <w:autoSpaceDN w:val="0"/>
        <w:adjustRightInd w:val="0"/>
        <w:spacing w:after="0" w:line="240" w:lineRule="auto"/>
        <w:jc w:val="right"/>
        <w:rPr>
          <w:rFonts w:ascii="Times New Roman" w:hAnsi="Times New Roman" w:cs="Times New Roman"/>
          <w:sz w:val="20"/>
          <w:szCs w:val="20"/>
        </w:rPr>
      </w:pPr>
    </w:p>
    <w:p w:rsidR="00004797" w:rsidRDefault="00004797" w:rsidP="00004797">
      <w:pPr>
        <w:autoSpaceDE w:val="0"/>
        <w:autoSpaceDN w:val="0"/>
        <w:adjustRightInd w:val="0"/>
        <w:spacing w:after="0" w:line="240" w:lineRule="auto"/>
        <w:jc w:val="right"/>
        <w:rPr>
          <w:rFonts w:ascii="Times New Roman" w:hAnsi="Times New Roman" w:cs="Times New Roman"/>
          <w:sz w:val="20"/>
          <w:szCs w:val="20"/>
        </w:rPr>
      </w:pPr>
    </w:p>
    <w:p w:rsidR="00004797" w:rsidRDefault="00004797" w:rsidP="00004797">
      <w:pPr>
        <w:autoSpaceDE w:val="0"/>
        <w:autoSpaceDN w:val="0"/>
        <w:adjustRightInd w:val="0"/>
        <w:spacing w:after="0" w:line="240" w:lineRule="auto"/>
        <w:jc w:val="right"/>
        <w:rPr>
          <w:rFonts w:ascii="Times New Roman" w:hAnsi="Times New Roman" w:cs="Times New Roman"/>
          <w:sz w:val="20"/>
          <w:szCs w:val="20"/>
        </w:rPr>
      </w:pPr>
    </w:p>
    <w:p w:rsidR="00004797" w:rsidRDefault="00004797" w:rsidP="00004797">
      <w:pPr>
        <w:autoSpaceDE w:val="0"/>
        <w:autoSpaceDN w:val="0"/>
        <w:adjustRightInd w:val="0"/>
        <w:spacing w:after="0" w:line="240" w:lineRule="auto"/>
        <w:jc w:val="right"/>
        <w:rPr>
          <w:rFonts w:ascii="Times New Roman" w:hAnsi="Times New Roman" w:cs="Times New Roman"/>
          <w:sz w:val="20"/>
          <w:szCs w:val="20"/>
        </w:rPr>
      </w:pPr>
    </w:p>
    <w:p w:rsidR="00004797" w:rsidRDefault="00004797" w:rsidP="00004797">
      <w:pPr>
        <w:autoSpaceDE w:val="0"/>
        <w:autoSpaceDN w:val="0"/>
        <w:adjustRightInd w:val="0"/>
        <w:spacing w:after="0" w:line="240" w:lineRule="auto"/>
        <w:jc w:val="right"/>
        <w:rPr>
          <w:rFonts w:ascii="Times New Roman" w:hAnsi="Times New Roman" w:cs="Times New Roman"/>
          <w:sz w:val="20"/>
          <w:szCs w:val="20"/>
        </w:rPr>
      </w:pPr>
    </w:p>
    <w:p w:rsidR="00004797" w:rsidRDefault="00004797" w:rsidP="00004797">
      <w:pPr>
        <w:autoSpaceDE w:val="0"/>
        <w:autoSpaceDN w:val="0"/>
        <w:adjustRightInd w:val="0"/>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Приложение N 3</w:t>
      </w:r>
    </w:p>
    <w:p w:rsidR="00004797" w:rsidRDefault="00004797" w:rsidP="00004797">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к типовому договору</w:t>
      </w:r>
    </w:p>
    <w:p w:rsidR="00004797" w:rsidRDefault="00004797" w:rsidP="00004797">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холодного водоснабжения</w:t>
      </w:r>
    </w:p>
    <w:p w:rsidR="00004797" w:rsidRDefault="00004797" w:rsidP="00004797">
      <w:pPr>
        <w:autoSpaceDE w:val="0"/>
        <w:autoSpaceDN w:val="0"/>
        <w:adjustRightInd w:val="0"/>
        <w:spacing w:after="0" w:line="240" w:lineRule="auto"/>
        <w:jc w:val="right"/>
        <w:rPr>
          <w:rFonts w:ascii="Times New Roman" w:hAnsi="Times New Roman" w:cs="Times New Roman"/>
          <w:sz w:val="20"/>
          <w:szCs w:val="20"/>
        </w:rPr>
        <w:sectPr w:rsidR="00004797">
          <w:pgSz w:w="11905" w:h="16838"/>
          <w:pgMar w:top="1440" w:right="1800" w:bottom="1440" w:left="1800" w:header="720" w:footer="720" w:gutter="0"/>
          <w:cols w:space="720"/>
          <w:noEndnote/>
        </w:sectPr>
      </w:pPr>
    </w:p>
    <w:p w:rsidR="00004797" w:rsidRDefault="00004797" w:rsidP="00004797">
      <w:pPr>
        <w:autoSpaceDE w:val="0"/>
        <w:autoSpaceDN w:val="0"/>
        <w:adjustRightInd w:val="0"/>
        <w:spacing w:after="0" w:line="240" w:lineRule="auto"/>
        <w:jc w:val="right"/>
        <w:rPr>
          <w:rFonts w:ascii="Times New Roman" w:hAnsi="Times New Roman" w:cs="Times New Roman"/>
          <w:sz w:val="20"/>
          <w:szCs w:val="20"/>
        </w:rPr>
      </w:pPr>
    </w:p>
    <w:p w:rsidR="00004797" w:rsidRDefault="00004797" w:rsidP="00004797">
      <w:pPr>
        <w:pStyle w:val="ConsPlusNonformat"/>
        <w:jc w:val="both"/>
      </w:pPr>
      <w:bookmarkStart w:id="6" w:name="Par337"/>
      <w:bookmarkEnd w:id="6"/>
      <w:r>
        <w:t xml:space="preserve">                                   РЕЖИМ</w:t>
      </w:r>
    </w:p>
    <w:p w:rsidR="00004797" w:rsidRDefault="00004797" w:rsidP="00004797">
      <w:pPr>
        <w:pStyle w:val="ConsPlusNonformat"/>
        <w:jc w:val="both"/>
      </w:pPr>
      <w:r>
        <w:t xml:space="preserve">                    подачи (потребления) холодной воды</w:t>
      </w:r>
    </w:p>
    <w:p w:rsidR="00004797" w:rsidRDefault="00004797" w:rsidP="00004797">
      <w:pPr>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92"/>
        <w:gridCol w:w="1964"/>
        <w:gridCol w:w="2361"/>
        <w:gridCol w:w="2361"/>
        <w:gridCol w:w="2361"/>
      </w:tblGrid>
      <w:tr w:rsidR="00004797">
        <w:tc>
          <w:tcPr>
            <w:tcW w:w="592" w:type="dxa"/>
            <w:tcBorders>
              <w:top w:val="single" w:sz="4" w:space="0" w:color="auto"/>
              <w:bottom w:val="single" w:sz="4" w:space="0" w:color="auto"/>
              <w:right w:val="single" w:sz="4" w:space="0" w:color="auto"/>
            </w:tcBorders>
            <w:tcMar>
              <w:top w:w="102" w:type="dxa"/>
              <w:left w:w="62" w:type="dxa"/>
              <w:bottom w:w="102" w:type="dxa"/>
              <w:right w:w="62" w:type="dxa"/>
            </w:tcMar>
          </w:tcPr>
          <w:p w:rsidR="00004797" w:rsidRDefault="0000479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N </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/п</w:t>
            </w:r>
          </w:p>
        </w:tc>
        <w:tc>
          <w:tcPr>
            <w:tcW w:w="1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4797" w:rsidRDefault="0000479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 объекта (ввода)</w:t>
            </w:r>
          </w:p>
        </w:tc>
        <w:tc>
          <w:tcPr>
            <w:tcW w:w="2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4797" w:rsidRDefault="0000479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Гарантированный объем подачи холодной воды (отдельно для холодной питьевой и технической воды)</w:t>
            </w:r>
          </w:p>
        </w:tc>
        <w:tc>
          <w:tcPr>
            <w:tcW w:w="2361" w:type="dxa"/>
            <w:tcBorders>
              <w:top w:val="single" w:sz="4" w:space="0" w:color="auto"/>
              <w:left w:val="single" w:sz="4" w:space="0" w:color="auto"/>
              <w:bottom w:val="single" w:sz="4" w:space="0" w:color="auto"/>
            </w:tcBorders>
            <w:tcMar>
              <w:top w:w="102" w:type="dxa"/>
              <w:left w:w="62" w:type="dxa"/>
              <w:bottom w:w="102" w:type="dxa"/>
              <w:right w:w="62" w:type="dxa"/>
            </w:tcMar>
          </w:tcPr>
          <w:p w:rsidR="00004797" w:rsidRDefault="0000479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Гарантированный объем подачи холодной воды на нужды пожаротушения</w:t>
            </w:r>
          </w:p>
        </w:tc>
        <w:tc>
          <w:tcPr>
            <w:tcW w:w="2361" w:type="dxa"/>
            <w:tcBorders>
              <w:top w:val="single" w:sz="4" w:space="0" w:color="auto"/>
              <w:left w:val="single" w:sz="4" w:space="0" w:color="auto"/>
              <w:bottom w:val="single" w:sz="4" w:space="0" w:color="auto"/>
            </w:tcBorders>
            <w:tcMar>
              <w:top w:w="102" w:type="dxa"/>
              <w:left w:w="62" w:type="dxa"/>
              <w:bottom w:w="102" w:type="dxa"/>
              <w:right w:w="62" w:type="dxa"/>
            </w:tcMar>
          </w:tcPr>
          <w:p w:rsidR="00004797" w:rsidRDefault="0000479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Гарантированный уровень давления холодной воды (отдельно для холодной питьевой и технической воды)</w:t>
            </w:r>
          </w:p>
        </w:tc>
      </w:tr>
      <w:tr w:rsidR="00004797">
        <w:tc>
          <w:tcPr>
            <w:tcW w:w="592" w:type="dxa"/>
            <w:tcBorders>
              <w:top w:val="single" w:sz="4" w:space="0" w:color="auto"/>
              <w:bottom w:val="single" w:sz="4" w:space="0" w:color="auto"/>
              <w:right w:val="single" w:sz="4" w:space="0" w:color="auto"/>
            </w:tcBorders>
            <w:tcMar>
              <w:top w:w="102" w:type="dxa"/>
              <w:left w:w="62" w:type="dxa"/>
              <w:bottom w:w="102" w:type="dxa"/>
              <w:right w:w="62" w:type="dxa"/>
            </w:tcMar>
          </w:tcPr>
          <w:p w:rsidR="00004797" w:rsidRDefault="0000479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4797" w:rsidRDefault="0000479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4797" w:rsidRDefault="0000479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361" w:type="dxa"/>
            <w:tcBorders>
              <w:top w:val="single" w:sz="4" w:space="0" w:color="auto"/>
              <w:left w:val="single" w:sz="4" w:space="0" w:color="auto"/>
              <w:bottom w:val="single" w:sz="4" w:space="0" w:color="auto"/>
            </w:tcBorders>
            <w:tcMar>
              <w:top w:w="102" w:type="dxa"/>
              <w:left w:w="62" w:type="dxa"/>
              <w:bottom w:w="102" w:type="dxa"/>
              <w:right w:w="62" w:type="dxa"/>
            </w:tcMar>
          </w:tcPr>
          <w:p w:rsidR="00004797" w:rsidRDefault="0000479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361" w:type="dxa"/>
            <w:tcBorders>
              <w:top w:val="single" w:sz="4" w:space="0" w:color="auto"/>
              <w:left w:val="single" w:sz="4" w:space="0" w:color="auto"/>
              <w:bottom w:val="single" w:sz="4" w:space="0" w:color="auto"/>
            </w:tcBorders>
            <w:tcMar>
              <w:top w:w="102" w:type="dxa"/>
              <w:left w:w="62" w:type="dxa"/>
              <w:bottom w:w="102" w:type="dxa"/>
              <w:right w:w="62" w:type="dxa"/>
            </w:tcMar>
          </w:tcPr>
          <w:p w:rsidR="00004797" w:rsidRDefault="0000479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04797">
        <w:tc>
          <w:tcPr>
            <w:tcW w:w="592" w:type="dxa"/>
            <w:tcBorders>
              <w:top w:val="single" w:sz="4" w:space="0" w:color="auto"/>
              <w:bottom w:val="single" w:sz="4" w:space="0" w:color="auto"/>
              <w:right w:val="single" w:sz="4" w:space="0" w:color="auto"/>
            </w:tcBorders>
            <w:tcMar>
              <w:top w:w="102" w:type="dxa"/>
              <w:left w:w="62" w:type="dxa"/>
              <w:bottom w:w="102" w:type="dxa"/>
              <w:right w:w="62" w:type="dxa"/>
            </w:tcMar>
          </w:tcPr>
          <w:p w:rsidR="00004797" w:rsidRDefault="00004797">
            <w:pPr>
              <w:autoSpaceDE w:val="0"/>
              <w:autoSpaceDN w:val="0"/>
              <w:adjustRightInd w:val="0"/>
              <w:spacing w:after="0" w:line="240" w:lineRule="auto"/>
              <w:jc w:val="center"/>
              <w:rPr>
                <w:rFonts w:ascii="Times New Roman" w:hAnsi="Times New Roman" w:cs="Times New Roman"/>
                <w:sz w:val="20"/>
                <w:szCs w:val="20"/>
              </w:rPr>
            </w:pPr>
          </w:p>
        </w:tc>
        <w:tc>
          <w:tcPr>
            <w:tcW w:w="1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4797" w:rsidRDefault="00004797">
            <w:pPr>
              <w:autoSpaceDE w:val="0"/>
              <w:autoSpaceDN w:val="0"/>
              <w:adjustRightInd w:val="0"/>
              <w:spacing w:after="0" w:line="240" w:lineRule="auto"/>
              <w:jc w:val="center"/>
              <w:rPr>
                <w:rFonts w:ascii="Times New Roman" w:hAnsi="Times New Roman" w:cs="Times New Roman"/>
                <w:sz w:val="20"/>
                <w:szCs w:val="20"/>
              </w:rPr>
            </w:pPr>
          </w:p>
        </w:tc>
        <w:tc>
          <w:tcPr>
            <w:tcW w:w="2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4797" w:rsidRDefault="00004797">
            <w:pPr>
              <w:autoSpaceDE w:val="0"/>
              <w:autoSpaceDN w:val="0"/>
              <w:adjustRightInd w:val="0"/>
              <w:spacing w:after="0" w:line="240" w:lineRule="auto"/>
              <w:jc w:val="center"/>
              <w:rPr>
                <w:rFonts w:ascii="Times New Roman" w:hAnsi="Times New Roman" w:cs="Times New Roman"/>
                <w:sz w:val="20"/>
                <w:szCs w:val="20"/>
              </w:rPr>
            </w:pPr>
          </w:p>
        </w:tc>
        <w:tc>
          <w:tcPr>
            <w:tcW w:w="2361" w:type="dxa"/>
            <w:tcBorders>
              <w:top w:val="single" w:sz="4" w:space="0" w:color="auto"/>
              <w:left w:val="single" w:sz="4" w:space="0" w:color="auto"/>
              <w:bottom w:val="single" w:sz="4" w:space="0" w:color="auto"/>
            </w:tcBorders>
            <w:tcMar>
              <w:top w:w="102" w:type="dxa"/>
              <w:left w:w="62" w:type="dxa"/>
              <w:bottom w:w="102" w:type="dxa"/>
              <w:right w:w="62" w:type="dxa"/>
            </w:tcMar>
          </w:tcPr>
          <w:p w:rsidR="00004797" w:rsidRDefault="00004797">
            <w:pPr>
              <w:autoSpaceDE w:val="0"/>
              <w:autoSpaceDN w:val="0"/>
              <w:adjustRightInd w:val="0"/>
              <w:spacing w:after="0" w:line="240" w:lineRule="auto"/>
              <w:jc w:val="center"/>
              <w:rPr>
                <w:rFonts w:ascii="Times New Roman" w:hAnsi="Times New Roman" w:cs="Times New Roman"/>
                <w:sz w:val="20"/>
                <w:szCs w:val="20"/>
              </w:rPr>
            </w:pPr>
          </w:p>
        </w:tc>
        <w:tc>
          <w:tcPr>
            <w:tcW w:w="2361" w:type="dxa"/>
            <w:tcBorders>
              <w:top w:val="single" w:sz="4" w:space="0" w:color="auto"/>
              <w:left w:val="single" w:sz="4" w:space="0" w:color="auto"/>
              <w:bottom w:val="single" w:sz="4" w:space="0" w:color="auto"/>
            </w:tcBorders>
            <w:tcMar>
              <w:top w:w="102" w:type="dxa"/>
              <w:left w:w="62" w:type="dxa"/>
              <w:bottom w:w="102" w:type="dxa"/>
              <w:right w:w="62" w:type="dxa"/>
            </w:tcMar>
          </w:tcPr>
          <w:p w:rsidR="00004797" w:rsidRDefault="00004797">
            <w:pPr>
              <w:autoSpaceDE w:val="0"/>
              <w:autoSpaceDN w:val="0"/>
              <w:adjustRightInd w:val="0"/>
              <w:spacing w:after="0" w:line="240" w:lineRule="auto"/>
              <w:jc w:val="center"/>
              <w:rPr>
                <w:rFonts w:ascii="Times New Roman" w:hAnsi="Times New Roman" w:cs="Times New Roman"/>
                <w:sz w:val="20"/>
                <w:szCs w:val="20"/>
              </w:rPr>
            </w:pPr>
          </w:p>
        </w:tc>
      </w:tr>
    </w:tbl>
    <w:p w:rsidR="00004797" w:rsidRDefault="00004797" w:rsidP="00004797">
      <w:pPr>
        <w:autoSpaceDE w:val="0"/>
        <w:autoSpaceDN w:val="0"/>
        <w:adjustRightInd w:val="0"/>
        <w:spacing w:after="0" w:line="240" w:lineRule="auto"/>
        <w:jc w:val="both"/>
        <w:rPr>
          <w:rFonts w:ascii="Times New Roman" w:hAnsi="Times New Roman" w:cs="Times New Roman"/>
          <w:sz w:val="20"/>
          <w:szCs w:val="20"/>
        </w:rPr>
      </w:pPr>
    </w:p>
    <w:p w:rsidR="00004797" w:rsidRDefault="00004797" w:rsidP="00004797">
      <w:pPr>
        <w:pStyle w:val="ConsPlusNonformat"/>
        <w:jc w:val="both"/>
        <w:rPr>
          <w:sz w:val="18"/>
          <w:szCs w:val="18"/>
        </w:rPr>
      </w:pPr>
      <w:r>
        <w:rPr>
          <w:sz w:val="18"/>
          <w:szCs w:val="18"/>
        </w:rPr>
        <w:t xml:space="preserve">    Режим установлен на период с _________ по ______________ 20__ г.</w:t>
      </w:r>
    </w:p>
    <w:p w:rsidR="00004797" w:rsidRDefault="00004797" w:rsidP="00004797">
      <w:pPr>
        <w:pStyle w:val="ConsPlusNonformat"/>
        <w:jc w:val="both"/>
        <w:rPr>
          <w:sz w:val="18"/>
          <w:szCs w:val="18"/>
        </w:rPr>
      </w:pPr>
      <w:r>
        <w:rPr>
          <w:sz w:val="18"/>
          <w:szCs w:val="18"/>
        </w:rPr>
        <w:t xml:space="preserve">    Допустимые перерывы в продолжительности подачи холодной воды</w:t>
      </w:r>
    </w:p>
    <w:p w:rsidR="00004797" w:rsidRDefault="00004797" w:rsidP="00004797">
      <w:pPr>
        <w:pStyle w:val="ConsPlusNonformat"/>
        <w:jc w:val="both"/>
        <w:rPr>
          <w:sz w:val="18"/>
          <w:szCs w:val="18"/>
        </w:rPr>
      </w:pPr>
      <w:r>
        <w:rPr>
          <w:sz w:val="18"/>
          <w:szCs w:val="18"/>
        </w:rPr>
        <w:t>___________________________________________________________________________</w:t>
      </w:r>
    </w:p>
    <w:p w:rsidR="00004797" w:rsidRDefault="00004797" w:rsidP="00004797">
      <w:pPr>
        <w:pStyle w:val="ConsPlusNonformat"/>
        <w:jc w:val="both"/>
        <w:rPr>
          <w:sz w:val="18"/>
          <w:szCs w:val="18"/>
        </w:rPr>
      </w:pPr>
    </w:p>
    <w:p w:rsidR="00004797" w:rsidRDefault="00004797" w:rsidP="00004797">
      <w:pPr>
        <w:pStyle w:val="ConsPlusNonformat"/>
        <w:jc w:val="both"/>
        <w:rPr>
          <w:sz w:val="18"/>
          <w:szCs w:val="18"/>
        </w:rPr>
      </w:pPr>
      <w:r>
        <w:rPr>
          <w:sz w:val="18"/>
          <w:szCs w:val="18"/>
        </w:rPr>
        <w:t>Организация водопроводн</w:t>
      </w:r>
      <w:proofErr w:type="gramStart"/>
      <w:r>
        <w:rPr>
          <w:sz w:val="18"/>
          <w:szCs w:val="18"/>
        </w:rPr>
        <w:t>о-</w:t>
      </w:r>
      <w:proofErr w:type="gramEnd"/>
      <w:r>
        <w:rPr>
          <w:sz w:val="18"/>
          <w:szCs w:val="18"/>
        </w:rPr>
        <w:t xml:space="preserve">               Абонент</w:t>
      </w:r>
    </w:p>
    <w:p w:rsidR="00004797" w:rsidRDefault="00004797" w:rsidP="00004797">
      <w:pPr>
        <w:pStyle w:val="ConsPlusNonformat"/>
        <w:jc w:val="both"/>
        <w:rPr>
          <w:sz w:val="18"/>
          <w:szCs w:val="18"/>
        </w:rPr>
      </w:pPr>
      <w:r>
        <w:rPr>
          <w:sz w:val="18"/>
          <w:szCs w:val="18"/>
        </w:rPr>
        <w:t>канализационного хозяйства</w:t>
      </w:r>
    </w:p>
    <w:p w:rsidR="00004797" w:rsidRDefault="00004797" w:rsidP="00004797">
      <w:pPr>
        <w:pStyle w:val="ConsPlusNonformat"/>
        <w:jc w:val="both"/>
        <w:rPr>
          <w:sz w:val="18"/>
          <w:szCs w:val="18"/>
        </w:rPr>
      </w:pPr>
    </w:p>
    <w:p w:rsidR="00004797" w:rsidRDefault="00004797" w:rsidP="00004797">
      <w:pPr>
        <w:pStyle w:val="ConsPlusNonformat"/>
        <w:jc w:val="both"/>
        <w:rPr>
          <w:sz w:val="18"/>
          <w:szCs w:val="18"/>
        </w:rPr>
      </w:pPr>
      <w:r>
        <w:rPr>
          <w:sz w:val="18"/>
          <w:szCs w:val="18"/>
        </w:rPr>
        <w:t>___________________________________     ___________________________________</w:t>
      </w:r>
    </w:p>
    <w:p w:rsidR="00004797" w:rsidRDefault="00004797" w:rsidP="00004797">
      <w:pPr>
        <w:pStyle w:val="ConsPlusNonformat"/>
        <w:jc w:val="both"/>
        <w:rPr>
          <w:sz w:val="18"/>
          <w:szCs w:val="18"/>
        </w:rPr>
      </w:pPr>
    </w:p>
    <w:p w:rsidR="00004797" w:rsidRDefault="00004797" w:rsidP="00004797">
      <w:pPr>
        <w:pStyle w:val="ConsPlusNonformat"/>
        <w:jc w:val="both"/>
        <w:rPr>
          <w:sz w:val="18"/>
          <w:szCs w:val="18"/>
        </w:rPr>
      </w:pPr>
      <w:r>
        <w:rPr>
          <w:sz w:val="18"/>
          <w:szCs w:val="18"/>
        </w:rPr>
        <w:t>"__" ___________ 20__ г.                "__" ___________ 20__ г.</w:t>
      </w:r>
    </w:p>
    <w:p w:rsidR="00004797" w:rsidRDefault="00004797" w:rsidP="00004797">
      <w:pPr>
        <w:autoSpaceDE w:val="0"/>
        <w:autoSpaceDN w:val="0"/>
        <w:adjustRightInd w:val="0"/>
        <w:spacing w:after="0" w:line="240" w:lineRule="auto"/>
        <w:jc w:val="right"/>
        <w:rPr>
          <w:rFonts w:ascii="Times New Roman" w:hAnsi="Times New Roman" w:cs="Times New Roman"/>
          <w:sz w:val="20"/>
          <w:szCs w:val="20"/>
        </w:rPr>
      </w:pPr>
    </w:p>
    <w:p w:rsidR="00004797" w:rsidRDefault="00004797" w:rsidP="00004797">
      <w:pPr>
        <w:autoSpaceDE w:val="0"/>
        <w:autoSpaceDN w:val="0"/>
        <w:adjustRightInd w:val="0"/>
        <w:spacing w:after="0" w:line="240" w:lineRule="auto"/>
        <w:jc w:val="right"/>
        <w:rPr>
          <w:rFonts w:ascii="Times New Roman" w:hAnsi="Times New Roman" w:cs="Times New Roman"/>
          <w:sz w:val="20"/>
          <w:szCs w:val="20"/>
        </w:rPr>
      </w:pPr>
    </w:p>
    <w:p w:rsidR="00004797" w:rsidRDefault="00004797" w:rsidP="00004797">
      <w:pPr>
        <w:autoSpaceDE w:val="0"/>
        <w:autoSpaceDN w:val="0"/>
        <w:adjustRightInd w:val="0"/>
        <w:spacing w:after="0" w:line="240" w:lineRule="auto"/>
        <w:jc w:val="right"/>
        <w:rPr>
          <w:rFonts w:ascii="Times New Roman" w:hAnsi="Times New Roman" w:cs="Times New Roman"/>
          <w:sz w:val="20"/>
          <w:szCs w:val="20"/>
        </w:rPr>
      </w:pPr>
    </w:p>
    <w:p w:rsidR="00004797" w:rsidRDefault="00004797" w:rsidP="00004797">
      <w:pPr>
        <w:autoSpaceDE w:val="0"/>
        <w:autoSpaceDN w:val="0"/>
        <w:adjustRightInd w:val="0"/>
        <w:spacing w:after="0" w:line="240" w:lineRule="auto"/>
        <w:jc w:val="right"/>
        <w:rPr>
          <w:rFonts w:ascii="Times New Roman" w:hAnsi="Times New Roman" w:cs="Times New Roman"/>
          <w:sz w:val="20"/>
          <w:szCs w:val="20"/>
        </w:rPr>
      </w:pPr>
    </w:p>
    <w:p w:rsidR="00004797" w:rsidRDefault="00004797" w:rsidP="00004797">
      <w:pPr>
        <w:autoSpaceDE w:val="0"/>
        <w:autoSpaceDN w:val="0"/>
        <w:adjustRightInd w:val="0"/>
        <w:spacing w:after="0" w:line="240" w:lineRule="auto"/>
        <w:jc w:val="right"/>
        <w:rPr>
          <w:rFonts w:ascii="Times New Roman" w:hAnsi="Times New Roman" w:cs="Times New Roman"/>
          <w:sz w:val="20"/>
          <w:szCs w:val="20"/>
        </w:rPr>
      </w:pPr>
    </w:p>
    <w:p w:rsidR="00004797" w:rsidRDefault="00004797" w:rsidP="00004797">
      <w:pPr>
        <w:autoSpaceDE w:val="0"/>
        <w:autoSpaceDN w:val="0"/>
        <w:adjustRightInd w:val="0"/>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Приложение N 4</w:t>
      </w:r>
    </w:p>
    <w:p w:rsidR="00004797" w:rsidRDefault="00004797" w:rsidP="00004797">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к типовому договору</w:t>
      </w:r>
    </w:p>
    <w:p w:rsidR="00004797" w:rsidRDefault="00004797" w:rsidP="00004797">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холодного водоснабжения</w:t>
      </w:r>
    </w:p>
    <w:p w:rsidR="00004797" w:rsidRDefault="00004797" w:rsidP="00004797">
      <w:pPr>
        <w:autoSpaceDE w:val="0"/>
        <w:autoSpaceDN w:val="0"/>
        <w:adjustRightInd w:val="0"/>
        <w:spacing w:after="0" w:line="240" w:lineRule="auto"/>
        <w:jc w:val="right"/>
        <w:rPr>
          <w:rFonts w:ascii="Times New Roman" w:hAnsi="Times New Roman" w:cs="Times New Roman"/>
          <w:sz w:val="20"/>
          <w:szCs w:val="20"/>
        </w:rPr>
      </w:pPr>
    </w:p>
    <w:p w:rsidR="00004797" w:rsidRDefault="00004797" w:rsidP="00004797">
      <w:pPr>
        <w:pStyle w:val="ConsPlusNonformat"/>
        <w:jc w:val="both"/>
      </w:pPr>
      <w:bookmarkStart w:id="7" w:name="Par375"/>
      <w:bookmarkEnd w:id="7"/>
      <w:r>
        <w:t xml:space="preserve">                                 СВЕДЕНИЯ</w:t>
      </w:r>
    </w:p>
    <w:p w:rsidR="00004797" w:rsidRDefault="00004797" w:rsidP="00004797">
      <w:pPr>
        <w:pStyle w:val="ConsPlusNonformat"/>
        <w:jc w:val="both"/>
      </w:pPr>
      <w:r>
        <w:t xml:space="preserve">                  об узлах учета, приборах учета и местах</w:t>
      </w:r>
    </w:p>
    <w:p w:rsidR="00004797" w:rsidRDefault="00004797" w:rsidP="00004797">
      <w:pPr>
        <w:pStyle w:val="ConsPlusNonformat"/>
        <w:jc w:val="both"/>
      </w:pPr>
      <w:r>
        <w:t xml:space="preserve">                         отбора проб холодной воды</w:t>
      </w:r>
    </w:p>
    <w:p w:rsidR="00004797" w:rsidRDefault="00004797" w:rsidP="00004797">
      <w:pPr>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10"/>
        <w:gridCol w:w="2977"/>
        <w:gridCol w:w="2977"/>
        <w:gridCol w:w="2975"/>
      </w:tblGrid>
      <w:tr w:rsidR="00004797">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4797" w:rsidRDefault="0000479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N </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/п</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4797" w:rsidRDefault="0000479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Показания приборов учета на начало подачи ресурса</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4797" w:rsidRDefault="0000479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 опломбирования</w:t>
            </w:r>
          </w:p>
        </w:tc>
        <w:tc>
          <w:tcPr>
            <w:tcW w:w="2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4797" w:rsidRDefault="0000479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 очередной поверки</w:t>
            </w:r>
          </w:p>
        </w:tc>
      </w:tr>
      <w:tr w:rsidR="00004797">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4797" w:rsidRDefault="0000479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4797" w:rsidRDefault="0000479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4797" w:rsidRDefault="0000479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4797" w:rsidRDefault="0000479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004797">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4797" w:rsidRDefault="00004797">
            <w:pPr>
              <w:autoSpaceDE w:val="0"/>
              <w:autoSpaceDN w:val="0"/>
              <w:adjustRightInd w:val="0"/>
              <w:spacing w:after="0" w:line="240" w:lineRule="auto"/>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4797" w:rsidRDefault="00004797">
            <w:pPr>
              <w:autoSpaceDE w:val="0"/>
              <w:autoSpaceDN w:val="0"/>
              <w:adjustRightInd w:val="0"/>
              <w:spacing w:after="0" w:line="240" w:lineRule="auto"/>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4797" w:rsidRDefault="00004797">
            <w:pPr>
              <w:autoSpaceDE w:val="0"/>
              <w:autoSpaceDN w:val="0"/>
              <w:adjustRightInd w:val="0"/>
              <w:spacing w:after="0" w:line="240" w:lineRule="auto"/>
              <w:rPr>
                <w:rFonts w:ascii="Times New Roman" w:hAnsi="Times New Roman" w:cs="Times New Roman"/>
                <w:sz w:val="20"/>
                <w:szCs w:val="20"/>
              </w:rPr>
            </w:pPr>
          </w:p>
        </w:tc>
        <w:tc>
          <w:tcPr>
            <w:tcW w:w="2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4797" w:rsidRDefault="00004797">
            <w:pPr>
              <w:autoSpaceDE w:val="0"/>
              <w:autoSpaceDN w:val="0"/>
              <w:adjustRightInd w:val="0"/>
              <w:spacing w:after="0" w:line="240" w:lineRule="auto"/>
              <w:rPr>
                <w:rFonts w:ascii="Times New Roman" w:hAnsi="Times New Roman" w:cs="Times New Roman"/>
                <w:sz w:val="20"/>
                <w:szCs w:val="20"/>
              </w:rPr>
            </w:pPr>
          </w:p>
        </w:tc>
      </w:tr>
    </w:tbl>
    <w:p w:rsidR="00004797" w:rsidRDefault="00004797" w:rsidP="00004797">
      <w:pPr>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92"/>
        <w:gridCol w:w="2939"/>
        <w:gridCol w:w="2002"/>
        <w:gridCol w:w="2003"/>
        <w:gridCol w:w="2003"/>
      </w:tblGrid>
      <w:tr w:rsidR="00004797">
        <w:tc>
          <w:tcPr>
            <w:tcW w:w="6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4797" w:rsidRDefault="0000479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N </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/п</w:t>
            </w:r>
          </w:p>
        </w:tc>
        <w:tc>
          <w:tcPr>
            <w:tcW w:w="29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4797" w:rsidRDefault="0000479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Месторасположение узла учета</w:t>
            </w:r>
          </w:p>
        </w:tc>
        <w:tc>
          <w:tcPr>
            <w:tcW w:w="20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4797" w:rsidRDefault="0000479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Диаметр прибора учета, </w:t>
            </w:r>
            <w:proofErr w:type="gramStart"/>
            <w:r>
              <w:rPr>
                <w:rFonts w:ascii="Times New Roman" w:hAnsi="Times New Roman" w:cs="Times New Roman"/>
                <w:sz w:val="20"/>
                <w:szCs w:val="20"/>
              </w:rPr>
              <w:t>мм</w:t>
            </w:r>
            <w:proofErr w:type="gramEnd"/>
          </w:p>
        </w:tc>
        <w:tc>
          <w:tcPr>
            <w:tcW w:w="20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4797" w:rsidRDefault="0000479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Марка и заводской номер прибора учета</w:t>
            </w:r>
          </w:p>
        </w:tc>
        <w:tc>
          <w:tcPr>
            <w:tcW w:w="20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4797" w:rsidRDefault="0000479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Технический паспорт прилагается (указать количество листов)</w:t>
            </w:r>
          </w:p>
        </w:tc>
      </w:tr>
      <w:tr w:rsidR="00004797">
        <w:tc>
          <w:tcPr>
            <w:tcW w:w="6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4797" w:rsidRDefault="0000479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9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4797" w:rsidRDefault="0000479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0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4797" w:rsidRDefault="0000479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0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4797" w:rsidRDefault="0000479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0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4797" w:rsidRDefault="0000479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04797">
        <w:tc>
          <w:tcPr>
            <w:tcW w:w="6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4797" w:rsidRDefault="00004797">
            <w:pPr>
              <w:autoSpaceDE w:val="0"/>
              <w:autoSpaceDN w:val="0"/>
              <w:adjustRightInd w:val="0"/>
              <w:spacing w:after="0" w:line="240" w:lineRule="auto"/>
              <w:rPr>
                <w:rFonts w:ascii="Times New Roman" w:hAnsi="Times New Roman" w:cs="Times New Roman"/>
                <w:sz w:val="20"/>
                <w:szCs w:val="20"/>
              </w:rPr>
            </w:pPr>
          </w:p>
        </w:tc>
        <w:tc>
          <w:tcPr>
            <w:tcW w:w="29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4797" w:rsidRDefault="00004797">
            <w:pPr>
              <w:autoSpaceDE w:val="0"/>
              <w:autoSpaceDN w:val="0"/>
              <w:adjustRightInd w:val="0"/>
              <w:spacing w:after="0" w:line="240" w:lineRule="auto"/>
              <w:rPr>
                <w:rFonts w:ascii="Times New Roman" w:hAnsi="Times New Roman" w:cs="Times New Roman"/>
                <w:sz w:val="20"/>
                <w:szCs w:val="20"/>
              </w:rPr>
            </w:pPr>
          </w:p>
        </w:tc>
        <w:tc>
          <w:tcPr>
            <w:tcW w:w="20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4797" w:rsidRDefault="00004797">
            <w:pPr>
              <w:autoSpaceDE w:val="0"/>
              <w:autoSpaceDN w:val="0"/>
              <w:adjustRightInd w:val="0"/>
              <w:spacing w:after="0" w:line="240" w:lineRule="auto"/>
              <w:rPr>
                <w:rFonts w:ascii="Times New Roman" w:hAnsi="Times New Roman" w:cs="Times New Roman"/>
                <w:sz w:val="20"/>
                <w:szCs w:val="20"/>
              </w:rPr>
            </w:pPr>
          </w:p>
        </w:tc>
        <w:tc>
          <w:tcPr>
            <w:tcW w:w="20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4797" w:rsidRDefault="00004797">
            <w:pPr>
              <w:autoSpaceDE w:val="0"/>
              <w:autoSpaceDN w:val="0"/>
              <w:adjustRightInd w:val="0"/>
              <w:spacing w:after="0" w:line="240" w:lineRule="auto"/>
              <w:rPr>
                <w:rFonts w:ascii="Times New Roman" w:hAnsi="Times New Roman" w:cs="Times New Roman"/>
                <w:sz w:val="20"/>
                <w:szCs w:val="20"/>
              </w:rPr>
            </w:pPr>
          </w:p>
        </w:tc>
        <w:tc>
          <w:tcPr>
            <w:tcW w:w="20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4797" w:rsidRDefault="00004797">
            <w:pPr>
              <w:autoSpaceDE w:val="0"/>
              <w:autoSpaceDN w:val="0"/>
              <w:adjustRightInd w:val="0"/>
              <w:spacing w:after="0" w:line="240" w:lineRule="auto"/>
              <w:rPr>
                <w:rFonts w:ascii="Times New Roman" w:hAnsi="Times New Roman" w:cs="Times New Roman"/>
                <w:sz w:val="20"/>
                <w:szCs w:val="20"/>
              </w:rPr>
            </w:pPr>
          </w:p>
        </w:tc>
      </w:tr>
    </w:tbl>
    <w:p w:rsidR="00004797" w:rsidRDefault="00004797" w:rsidP="00004797">
      <w:pPr>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98"/>
        <w:gridCol w:w="2981"/>
        <w:gridCol w:w="2981"/>
        <w:gridCol w:w="2979"/>
      </w:tblGrid>
      <w:tr w:rsidR="00004797">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4797" w:rsidRDefault="0000479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N </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/п</w:t>
            </w:r>
          </w:p>
        </w:tc>
        <w:tc>
          <w:tcPr>
            <w:tcW w:w="29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4797" w:rsidRDefault="0000479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Месторасположение места отбора проб</w:t>
            </w:r>
          </w:p>
        </w:tc>
        <w:tc>
          <w:tcPr>
            <w:tcW w:w="29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4797" w:rsidRDefault="0000479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Характеристика места отбора проб</w:t>
            </w:r>
          </w:p>
        </w:tc>
        <w:tc>
          <w:tcPr>
            <w:tcW w:w="2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4797" w:rsidRDefault="0000479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Частота отбора проб</w:t>
            </w:r>
          </w:p>
        </w:tc>
      </w:tr>
      <w:tr w:rsidR="00004797">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4797" w:rsidRDefault="0000479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9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4797" w:rsidRDefault="0000479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9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4797" w:rsidRDefault="0000479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4797" w:rsidRDefault="0000479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004797">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4797" w:rsidRDefault="00004797">
            <w:pPr>
              <w:autoSpaceDE w:val="0"/>
              <w:autoSpaceDN w:val="0"/>
              <w:adjustRightInd w:val="0"/>
              <w:spacing w:after="0" w:line="240" w:lineRule="auto"/>
              <w:jc w:val="both"/>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4797" w:rsidRDefault="00004797">
            <w:pPr>
              <w:autoSpaceDE w:val="0"/>
              <w:autoSpaceDN w:val="0"/>
              <w:adjustRightInd w:val="0"/>
              <w:spacing w:after="0" w:line="240" w:lineRule="auto"/>
              <w:jc w:val="both"/>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4797" w:rsidRDefault="00004797">
            <w:pPr>
              <w:autoSpaceDE w:val="0"/>
              <w:autoSpaceDN w:val="0"/>
              <w:adjustRightInd w:val="0"/>
              <w:spacing w:after="0" w:line="240" w:lineRule="auto"/>
              <w:jc w:val="both"/>
              <w:rPr>
                <w:rFonts w:ascii="Times New Roman" w:hAnsi="Times New Roman" w:cs="Times New Roman"/>
                <w:sz w:val="20"/>
                <w:szCs w:val="20"/>
              </w:rPr>
            </w:pPr>
          </w:p>
        </w:tc>
        <w:tc>
          <w:tcPr>
            <w:tcW w:w="2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4797" w:rsidRDefault="00004797">
            <w:pPr>
              <w:autoSpaceDE w:val="0"/>
              <w:autoSpaceDN w:val="0"/>
              <w:adjustRightInd w:val="0"/>
              <w:spacing w:after="0" w:line="240" w:lineRule="auto"/>
              <w:jc w:val="both"/>
              <w:rPr>
                <w:rFonts w:ascii="Times New Roman" w:hAnsi="Times New Roman" w:cs="Times New Roman"/>
                <w:sz w:val="20"/>
                <w:szCs w:val="20"/>
              </w:rPr>
            </w:pPr>
          </w:p>
        </w:tc>
      </w:tr>
    </w:tbl>
    <w:p w:rsidR="00004797" w:rsidRDefault="00004797" w:rsidP="00004797">
      <w:pPr>
        <w:autoSpaceDE w:val="0"/>
        <w:autoSpaceDN w:val="0"/>
        <w:adjustRightInd w:val="0"/>
        <w:spacing w:after="0" w:line="240" w:lineRule="auto"/>
        <w:jc w:val="both"/>
        <w:rPr>
          <w:rFonts w:ascii="Times New Roman" w:hAnsi="Times New Roman" w:cs="Times New Roman"/>
          <w:sz w:val="20"/>
          <w:szCs w:val="20"/>
        </w:rPr>
      </w:pPr>
    </w:p>
    <w:p w:rsidR="00004797" w:rsidRDefault="00004797" w:rsidP="00004797">
      <w:pPr>
        <w:pStyle w:val="ConsPlusNonformat"/>
        <w:jc w:val="both"/>
        <w:rPr>
          <w:sz w:val="18"/>
          <w:szCs w:val="18"/>
        </w:rPr>
      </w:pPr>
      <w:r>
        <w:rPr>
          <w:sz w:val="18"/>
          <w:szCs w:val="18"/>
        </w:rPr>
        <w:t xml:space="preserve">    Схема  расположения  узлов  учета  и  мест  отбора  проб  холодной воды</w:t>
      </w:r>
    </w:p>
    <w:p w:rsidR="00004797" w:rsidRDefault="00004797" w:rsidP="00004797">
      <w:pPr>
        <w:pStyle w:val="ConsPlusNonformat"/>
        <w:jc w:val="both"/>
        <w:rPr>
          <w:sz w:val="18"/>
          <w:szCs w:val="18"/>
        </w:rPr>
      </w:pPr>
      <w:r>
        <w:rPr>
          <w:sz w:val="18"/>
          <w:szCs w:val="18"/>
        </w:rPr>
        <w:t>прилагается.</w:t>
      </w:r>
    </w:p>
    <w:p w:rsidR="00004797" w:rsidRDefault="00004797" w:rsidP="00004797">
      <w:pPr>
        <w:pStyle w:val="ConsPlusNonformat"/>
        <w:jc w:val="both"/>
        <w:rPr>
          <w:sz w:val="18"/>
          <w:szCs w:val="18"/>
        </w:rPr>
      </w:pPr>
    </w:p>
    <w:p w:rsidR="00004797" w:rsidRDefault="00004797" w:rsidP="00004797">
      <w:pPr>
        <w:pStyle w:val="ConsPlusNonformat"/>
        <w:jc w:val="both"/>
        <w:rPr>
          <w:sz w:val="18"/>
          <w:szCs w:val="18"/>
        </w:rPr>
      </w:pPr>
      <w:r>
        <w:rPr>
          <w:sz w:val="18"/>
          <w:szCs w:val="18"/>
        </w:rPr>
        <w:t>Организация водопроводн</w:t>
      </w:r>
      <w:proofErr w:type="gramStart"/>
      <w:r>
        <w:rPr>
          <w:sz w:val="18"/>
          <w:szCs w:val="18"/>
        </w:rPr>
        <w:t>о-</w:t>
      </w:r>
      <w:proofErr w:type="gramEnd"/>
      <w:r>
        <w:rPr>
          <w:sz w:val="18"/>
          <w:szCs w:val="18"/>
        </w:rPr>
        <w:t xml:space="preserve">               Абонент</w:t>
      </w:r>
    </w:p>
    <w:p w:rsidR="00004797" w:rsidRDefault="00004797" w:rsidP="00004797">
      <w:pPr>
        <w:pStyle w:val="ConsPlusNonformat"/>
        <w:jc w:val="both"/>
        <w:rPr>
          <w:sz w:val="18"/>
          <w:szCs w:val="18"/>
        </w:rPr>
      </w:pPr>
      <w:r>
        <w:rPr>
          <w:sz w:val="18"/>
          <w:szCs w:val="18"/>
        </w:rPr>
        <w:t>канализационного хозяйства</w:t>
      </w:r>
    </w:p>
    <w:p w:rsidR="00004797" w:rsidRDefault="00004797" w:rsidP="00004797">
      <w:pPr>
        <w:pStyle w:val="ConsPlusNonformat"/>
        <w:jc w:val="both"/>
        <w:rPr>
          <w:sz w:val="18"/>
          <w:szCs w:val="18"/>
        </w:rPr>
      </w:pPr>
    </w:p>
    <w:p w:rsidR="00004797" w:rsidRDefault="00004797" w:rsidP="00004797">
      <w:pPr>
        <w:pStyle w:val="ConsPlusNonformat"/>
        <w:jc w:val="both"/>
        <w:rPr>
          <w:sz w:val="18"/>
          <w:szCs w:val="18"/>
        </w:rPr>
      </w:pPr>
      <w:r>
        <w:rPr>
          <w:sz w:val="18"/>
          <w:szCs w:val="18"/>
        </w:rPr>
        <w:t>___________________________________     ___________________________________</w:t>
      </w:r>
    </w:p>
    <w:p w:rsidR="00004797" w:rsidRDefault="00004797" w:rsidP="00004797">
      <w:pPr>
        <w:pStyle w:val="ConsPlusNonformat"/>
        <w:jc w:val="both"/>
        <w:rPr>
          <w:sz w:val="18"/>
          <w:szCs w:val="18"/>
        </w:rPr>
      </w:pPr>
    </w:p>
    <w:p w:rsidR="00004797" w:rsidRDefault="00004797" w:rsidP="00004797">
      <w:pPr>
        <w:pStyle w:val="ConsPlusNonformat"/>
        <w:jc w:val="both"/>
        <w:rPr>
          <w:sz w:val="18"/>
          <w:szCs w:val="18"/>
        </w:rPr>
      </w:pPr>
      <w:r>
        <w:rPr>
          <w:sz w:val="18"/>
          <w:szCs w:val="18"/>
        </w:rPr>
        <w:t>"__" ___________ 20__ г.                "__" ___________ 20__ г.</w:t>
      </w:r>
    </w:p>
    <w:p w:rsidR="00004797" w:rsidRDefault="00004797" w:rsidP="00004797">
      <w:pPr>
        <w:autoSpaceDE w:val="0"/>
        <w:autoSpaceDN w:val="0"/>
        <w:adjustRightInd w:val="0"/>
        <w:spacing w:after="0" w:line="240" w:lineRule="auto"/>
        <w:jc w:val="right"/>
        <w:rPr>
          <w:rFonts w:ascii="Times New Roman" w:hAnsi="Times New Roman" w:cs="Times New Roman"/>
          <w:sz w:val="20"/>
          <w:szCs w:val="20"/>
        </w:rPr>
      </w:pPr>
    </w:p>
    <w:p w:rsidR="00004797" w:rsidRDefault="00004797" w:rsidP="00004797">
      <w:pPr>
        <w:autoSpaceDE w:val="0"/>
        <w:autoSpaceDN w:val="0"/>
        <w:adjustRightInd w:val="0"/>
        <w:spacing w:after="0" w:line="240" w:lineRule="auto"/>
        <w:jc w:val="right"/>
        <w:rPr>
          <w:rFonts w:ascii="Times New Roman" w:hAnsi="Times New Roman" w:cs="Times New Roman"/>
          <w:sz w:val="20"/>
          <w:szCs w:val="20"/>
        </w:rPr>
      </w:pPr>
    </w:p>
    <w:p w:rsidR="00004797" w:rsidRDefault="00004797" w:rsidP="00004797">
      <w:pPr>
        <w:autoSpaceDE w:val="0"/>
        <w:autoSpaceDN w:val="0"/>
        <w:adjustRightInd w:val="0"/>
        <w:spacing w:after="0" w:line="240" w:lineRule="auto"/>
        <w:jc w:val="right"/>
        <w:rPr>
          <w:rFonts w:ascii="Times New Roman" w:hAnsi="Times New Roman" w:cs="Times New Roman"/>
          <w:sz w:val="20"/>
          <w:szCs w:val="20"/>
        </w:rPr>
      </w:pPr>
    </w:p>
    <w:p w:rsidR="00004797" w:rsidRDefault="00004797" w:rsidP="00004797">
      <w:pPr>
        <w:autoSpaceDE w:val="0"/>
        <w:autoSpaceDN w:val="0"/>
        <w:adjustRightInd w:val="0"/>
        <w:spacing w:after="0" w:line="240" w:lineRule="auto"/>
        <w:jc w:val="right"/>
        <w:rPr>
          <w:rFonts w:ascii="Times New Roman" w:hAnsi="Times New Roman" w:cs="Times New Roman"/>
          <w:sz w:val="20"/>
          <w:szCs w:val="20"/>
        </w:rPr>
      </w:pPr>
    </w:p>
    <w:p w:rsidR="00004797" w:rsidRDefault="00004797" w:rsidP="00004797">
      <w:pPr>
        <w:autoSpaceDE w:val="0"/>
        <w:autoSpaceDN w:val="0"/>
        <w:adjustRightInd w:val="0"/>
        <w:spacing w:after="0" w:line="240" w:lineRule="auto"/>
        <w:jc w:val="right"/>
        <w:rPr>
          <w:rFonts w:ascii="Times New Roman" w:hAnsi="Times New Roman" w:cs="Times New Roman"/>
          <w:sz w:val="20"/>
          <w:szCs w:val="20"/>
        </w:rPr>
      </w:pPr>
    </w:p>
    <w:p w:rsidR="00004797" w:rsidRDefault="00004797" w:rsidP="00004797">
      <w:pPr>
        <w:autoSpaceDE w:val="0"/>
        <w:autoSpaceDN w:val="0"/>
        <w:adjustRightInd w:val="0"/>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Приложение N 5</w:t>
      </w:r>
    </w:p>
    <w:p w:rsidR="00004797" w:rsidRDefault="00004797" w:rsidP="00004797">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к типовому договору</w:t>
      </w:r>
    </w:p>
    <w:p w:rsidR="00004797" w:rsidRDefault="00004797" w:rsidP="00004797">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холодного водоснабжения</w:t>
      </w:r>
    </w:p>
    <w:p w:rsidR="00004797" w:rsidRDefault="00004797" w:rsidP="00004797">
      <w:pPr>
        <w:autoSpaceDE w:val="0"/>
        <w:autoSpaceDN w:val="0"/>
        <w:adjustRightInd w:val="0"/>
        <w:spacing w:after="0" w:line="240" w:lineRule="auto"/>
        <w:jc w:val="right"/>
        <w:rPr>
          <w:rFonts w:ascii="Times New Roman" w:hAnsi="Times New Roman" w:cs="Times New Roman"/>
          <w:sz w:val="20"/>
          <w:szCs w:val="20"/>
        </w:rPr>
      </w:pPr>
    </w:p>
    <w:p w:rsidR="00004797" w:rsidRDefault="00004797" w:rsidP="00004797">
      <w:pPr>
        <w:pStyle w:val="ConsPlusNonformat"/>
        <w:jc w:val="both"/>
      </w:pPr>
      <w:bookmarkStart w:id="8" w:name="Par439"/>
      <w:bookmarkEnd w:id="8"/>
      <w:r>
        <w:t xml:space="preserve">                                ПОКАЗАТЕЛИ</w:t>
      </w:r>
    </w:p>
    <w:p w:rsidR="00004797" w:rsidRDefault="00004797" w:rsidP="00004797">
      <w:pPr>
        <w:pStyle w:val="ConsPlusNonformat"/>
        <w:jc w:val="both"/>
      </w:pPr>
      <w:r>
        <w:t xml:space="preserve">                   качества холодной (технической) воды</w:t>
      </w:r>
    </w:p>
    <w:p w:rsidR="00004797" w:rsidRDefault="00004797" w:rsidP="00004797">
      <w:pPr>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517"/>
        <w:gridCol w:w="5122"/>
      </w:tblGrid>
      <w:tr w:rsidR="00004797">
        <w:tc>
          <w:tcPr>
            <w:tcW w:w="45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4797" w:rsidRDefault="0000479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Показатели качества холодной (технической) воды (абсолютные величины)</w:t>
            </w:r>
          </w:p>
        </w:tc>
        <w:tc>
          <w:tcPr>
            <w:tcW w:w="5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4797" w:rsidRDefault="0000479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Допустимые отклонения показателей качества холодной (технической) воды</w:t>
            </w:r>
          </w:p>
        </w:tc>
      </w:tr>
      <w:tr w:rsidR="00004797">
        <w:tc>
          <w:tcPr>
            <w:tcW w:w="45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4797" w:rsidRDefault="0000479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4797" w:rsidRDefault="0000479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004797">
        <w:tc>
          <w:tcPr>
            <w:tcW w:w="45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4797" w:rsidRDefault="00004797">
            <w:pPr>
              <w:autoSpaceDE w:val="0"/>
              <w:autoSpaceDN w:val="0"/>
              <w:adjustRightInd w:val="0"/>
              <w:spacing w:after="0" w:line="240" w:lineRule="auto"/>
              <w:jc w:val="center"/>
              <w:rPr>
                <w:rFonts w:ascii="Times New Roman" w:hAnsi="Times New Roman" w:cs="Times New Roman"/>
                <w:sz w:val="20"/>
                <w:szCs w:val="20"/>
              </w:rPr>
            </w:pPr>
          </w:p>
        </w:tc>
        <w:tc>
          <w:tcPr>
            <w:tcW w:w="5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4797" w:rsidRDefault="00004797">
            <w:pPr>
              <w:autoSpaceDE w:val="0"/>
              <w:autoSpaceDN w:val="0"/>
              <w:adjustRightInd w:val="0"/>
              <w:spacing w:after="0" w:line="240" w:lineRule="auto"/>
              <w:jc w:val="center"/>
              <w:rPr>
                <w:rFonts w:ascii="Times New Roman" w:hAnsi="Times New Roman" w:cs="Times New Roman"/>
                <w:sz w:val="20"/>
                <w:szCs w:val="20"/>
              </w:rPr>
            </w:pPr>
          </w:p>
        </w:tc>
      </w:tr>
    </w:tbl>
    <w:p w:rsidR="00004797" w:rsidRDefault="00004797" w:rsidP="00004797">
      <w:pPr>
        <w:autoSpaceDE w:val="0"/>
        <w:autoSpaceDN w:val="0"/>
        <w:adjustRightInd w:val="0"/>
        <w:spacing w:after="0" w:line="240" w:lineRule="auto"/>
        <w:jc w:val="both"/>
        <w:rPr>
          <w:rFonts w:ascii="Times New Roman" w:hAnsi="Times New Roman" w:cs="Times New Roman"/>
          <w:sz w:val="20"/>
          <w:szCs w:val="20"/>
        </w:rPr>
      </w:pPr>
    </w:p>
    <w:p w:rsidR="00004797" w:rsidRDefault="00004797" w:rsidP="00004797">
      <w:pPr>
        <w:pStyle w:val="ConsPlusCell"/>
        <w:jc w:val="both"/>
        <w:rPr>
          <w:rFonts w:ascii="Courier New" w:hAnsi="Courier New" w:cs="Courier New"/>
          <w:sz w:val="18"/>
          <w:szCs w:val="18"/>
        </w:rPr>
      </w:pPr>
      <w:r>
        <w:rPr>
          <w:rFonts w:ascii="Courier New" w:hAnsi="Courier New" w:cs="Courier New"/>
          <w:sz w:val="18"/>
          <w:szCs w:val="18"/>
        </w:rPr>
        <w:t>Организация водопроводн</w:t>
      </w:r>
      <w:proofErr w:type="gramStart"/>
      <w:r>
        <w:rPr>
          <w:rFonts w:ascii="Courier New" w:hAnsi="Courier New" w:cs="Courier New"/>
          <w:sz w:val="18"/>
          <w:szCs w:val="18"/>
        </w:rPr>
        <w:t>о-</w:t>
      </w:r>
      <w:proofErr w:type="gramEnd"/>
      <w:r>
        <w:rPr>
          <w:rFonts w:ascii="Courier New" w:hAnsi="Courier New" w:cs="Courier New"/>
          <w:sz w:val="18"/>
          <w:szCs w:val="18"/>
        </w:rPr>
        <w:t xml:space="preserve">               Абонент</w:t>
      </w:r>
    </w:p>
    <w:p w:rsidR="00004797" w:rsidRDefault="00004797" w:rsidP="00004797">
      <w:pPr>
        <w:pStyle w:val="ConsPlusCell"/>
        <w:jc w:val="both"/>
        <w:rPr>
          <w:rFonts w:ascii="Courier New" w:hAnsi="Courier New" w:cs="Courier New"/>
          <w:sz w:val="18"/>
          <w:szCs w:val="18"/>
        </w:rPr>
      </w:pPr>
      <w:r>
        <w:rPr>
          <w:rFonts w:ascii="Courier New" w:hAnsi="Courier New" w:cs="Courier New"/>
          <w:sz w:val="18"/>
          <w:szCs w:val="18"/>
        </w:rPr>
        <w:t>канализационного хозяйства</w:t>
      </w:r>
    </w:p>
    <w:p w:rsidR="00004797" w:rsidRDefault="00004797" w:rsidP="00004797">
      <w:pPr>
        <w:pStyle w:val="ConsPlusCell"/>
        <w:jc w:val="both"/>
        <w:rPr>
          <w:rFonts w:ascii="Courier New" w:hAnsi="Courier New" w:cs="Courier New"/>
          <w:sz w:val="18"/>
          <w:szCs w:val="18"/>
        </w:rPr>
      </w:pPr>
    </w:p>
    <w:p w:rsidR="00004797" w:rsidRDefault="00004797" w:rsidP="00004797">
      <w:pPr>
        <w:pStyle w:val="ConsPlusCell"/>
        <w:jc w:val="both"/>
        <w:rPr>
          <w:rFonts w:ascii="Courier New" w:hAnsi="Courier New" w:cs="Courier New"/>
          <w:sz w:val="18"/>
          <w:szCs w:val="18"/>
        </w:rPr>
      </w:pPr>
      <w:r>
        <w:rPr>
          <w:rFonts w:ascii="Courier New" w:hAnsi="Courier New" w:cs="Courier New"/>
          <w:sz w:val="18"/>
          <w:szCs w:val="18"/>
        </w:rPr>
        <w:t>___________________________________     ___________________________________</w:t>
      </w:r>
    </w:p>
    <w:p w:rsidR="00004797" w:rsidRDefault="00004797" w:rsidP="00004797">
      <w:pPr>
        <w:pStyle w:val="ConsPlusCell"/>
        <w:jc w:val="both"/>
        <w:rPr>
          <w:rFonts w:ascii="Courier New" w:hAnsi="Courier New" w:cs="Courier New"/>
          <w:sz w:val="18"/>
          <w:szCs w:val="18"/>
        </w:rPr>
      </w:pPr>
    </w:p>
    <w:p w:rsidR="00004797" w:rsidRDefault="00004797" w:rsidP="00004797">
      <w:pPr>
        <w:pStyle w:val="ConsPlusCell"/>
        <w:jc w:val="both"/>
        <w:rPr>
          <w:rFonts w:ascii="Courier New" w:hAnsi="Courier New" w:cs="Courier New"/>
          <w:sz w:val="18"/>
          <w:szCs w:val="18"/>
        </w:rPr>
      </w:pPr>
      <w:r>
        <w:rPr>
          <w:rFonts w:ascii="Courier New" w:hAnsi="Courier New" w:cs="Courier New"/>
          <w:sz w:val="18"/>
          <w:szCs w:val="18"/>
        </w:rPr>
        <w:t>"__" ___________ 20__ г.                "__" ___________ 20__ г.</w:t>
      </w:r>
    </w:p>
    <w:p w:rsidR="00004797" w:rsidRDefault="00004797" w:rsidP="00004797">
      <w:pPr>
        <w:autoSpaceDE w:val="0"/>
        <w:autoSpaceDN w:val="0"/>
        <w:adjustRightInd w:val="0"/>
        <w:spacing w:after="0" w:line="240" w:lineRule="auto"/>
        <w:jc w:val="right"/>
        <w:rPr>
          <w:rFonts w:ascii="Times New Roman" w:hAnsi="Times New Roman" w:cs="Times New Roman"/>
          <w:sz w:val="20"/>
          <w:szCs w:val="20"/>
        </w:rPr>
      </w:pPr>
    </w:p>
    <w:p w:rsidR="00004797" w:rsidRDefault="00004797" w:rsidP="00004797">
      <w:pPr>
        <w:autoSpaceDE w:val="0"/>
        <w:autoSpaceDN w:val="0"/>
        <w:adjustRightInd w:val="0"/>
        <w:spacing w:after="0" w:line="240" w:lineRule="auto"/>
        <w:jc w:val="right"/>
        <w:rPr>
          <w:rFonts w:ascii="Times New Roman" w:hAnsi="Times New Roman" w:cs="Times New Roman"/>
          <w:sz w:val="20"/>
          <w:szCs w:val="20"/>
        </w:rPr>
      </w:pPr>
    </w:p>
    <w:p w:rsidR="00004797" w:rsidRDefault="00004797" w:rsidP="00004797">
      <w:pPr>
        <w:autoSpaceDE w:val="0"/>
        <w:autoSpaceDN w:val="0"/>
        <w:adjustRightInd w:val="0"/>
        <w:spacing w:after="0" w:line="240" w:lineRule="auto"/>
        <w:jc w:val="right"/>
        <w:rPr>
          <w:rFonts w:ascii="Times New Roman" w:hAnsi="Times New Roman" w:cs="Times New Roman"/>
          <w:sz w:val="20"/>
          <w:szCs w:val="20"/>
        </w:rPr>
      </w:pPr>
    </w:p>
    <w:p w:rsidR="00004797" w:rsidRDefault="00004797">
      <w:bookmarkStart w:id="9" w:name="_GoBack"/>
      <w:bookmarkEnd w:id="9"/>
    </w:p>
    <w:sectPr w:rsidR="000047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797"/>
    <w:rsid w:val="00004797"/>
    <w:rsid w:val="00C66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04797"/>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004797"/>
    <w:pPr>
      <w:autoSpaceDE w:val="0"/>
      <w:autoSpaceDN w:val="0"/>
      <w:adjustRightInd w:val="0"/>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04797"/>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004797"/>
    <w:pPr>
      <w:autoSpaceDE w:val="0"/>
      <w:autoSpaceDN w:val="0"/>
      <w:adjustRightInd w:val="0"/>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10FCD04045E858AAAB9DE9547E49EF9FBE2C131D7AE21B2082B1EA1FDD6AB934E4B31715ECF82EECc3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DF10FCD04045E858AAAB9DE9547E49EF9FBE2C131D7AE21B2082B1EA1FDD6AB934E4B31715ECF82EECc3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DF10FCD04045E858AAAB9DE9547E49EF9FBE2C131D7AE21B2082B1EA1FDD6AB934E4B31715ECF82EECc3L" TargetMode="External"/><Relationship Id="rId11" Type="http://schemas.openxmlformats.org/officeDocument/2006/relationships/hyperlink" Target="consultantplus://offline/ref=DF10FCD04045E858AAAB9DE9547E49EF9FBE241B1B75E21B2082B1EA1FEDcDL" TargetMode="External"/><Relationship Id="rId5" Type="http://schemas.openxmlformats.org/officeDocument/2006/relationships/hyperlink" Target="consultantplus://offline/ref=DF10FCD04045E858AAAB9DE9547E49EF9FBE2C131D7AE21B2082B1EA1FDD6AB934E4B31715ECF82EECc3L" TargetMode="External"/><Relationship Id="rId10" Type="http://schemas.openxmlformats.org/officeDocument/2006/relationships/hyperlink" Target="consultantplus://offline/ref=DF10FCD04045E858AAAB9DE9547E49EF9FBF2C13127BE21B2082B1EA1FDD6AB934E4B31715ECFA2FECc3L" TargetMode="External"/><Relationship Id="rId4" Type="http://schemas.openxmlformats.org/officeDocument/2006/relationships/webSettings" Target="webSettings.xml"/><Relationship Id="rId9" Type="http://schemas.openxmlformats.org/officeDocument/2006/relationships/hyperlink" Target="consultantplus://offline/ref=DF10FCD04045E858AAAB9DE9547E49EF9FBE241B1B75E21B2082B1EA1FEDc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6146</Words>
  <Characters>35036</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Воротова Марина Андреевна</dc:creator>
  <cp:lastModifiedBy>Воротова Марина Андреевна</cp:lastModifiedBy>
  <cp:revision>1</cp:revision>
  <dcterms:created xsi:type="dcterms:W3CDTF">2014-12-17T11:28:00Z</dcterms:created>
  <dcterms:modified xsi:type="dcterms:W3CDTF">2014-12-17T11:28:00Z</dcterms:modified>
</cp:coreProperties>
</file>